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21C" w:rsidRDefault="0063321C" w:rsidP="0063321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048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80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21C" w:rsidRDefault="0063321C" w:rsidP="0063321C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2710D" w:rsidRDefault="0063321C" w:rsidP="00842341">
      <w:pPr>
        <w:pStyle w:val="2"/>
        <w:rPr>
          <w:b w:val="0"/>
        </w:rPr>
      </w:pPr>
      <w:r>
        <w:rPr>
          <w:rFonts w:ascii="Times New Roman" w:hAnsi="Times New Roman"/>
        </w:rPr>
        <w:t xml:space="preserve">ГОРОДСКОГО ОКРУГА </w:t>
      </w:r>
      <w:proofErr w:type="gramStart"/>
      <w:r>
        <w:rPr>
          <w:rFonts w:ascii="Times New Roman" w:hAnsi="Times New Roman"/>
        </w:rPr>
        <w:t>ВЕРХОТУРСКИЙ</w:t>
      </w:r>
      <w:proofErr w:type="gramEnd"/>
      <w:r>
        <w:rPr>
          <w:rFonts w:ascii="Times New Roman" w:hAnsi="Times New Roman"/>
        </w:rPr>
        <w:t xml:space="preserve"> </w:t>
      </w:r>
    </w:p>
    <w:p w:rsidR="00EA35FF" w:rsidRDefault="00D2710D" w:rsidP="00D2710D">
      <w:pPr>
        <w:tabs>
          <w:tab w:val="left" w:pos="6375"/>
        </w:tabs>
        <w:spacing w:line="276" w:lineRule="auto"/>
        <w:jc w:val="center"/>
        <w:rPr>
          <w:b/>
          <w:sz w:val="28"/>
          <w:szCs w:val="28"/>
        </w:rPr>
      </w:pPr>
      <w:proofErr w:type="gramStart"/>
      <w:r w:rsidRPr="00D2710D">
        <w:rPr>
          <w:b/>
          <w:sz w:val="28"/>
          <w:szCs w:val="28"/>
        </w:rPr>
        <w:t>П</w:t>
      </w:r>
      <w:proofErr w:type="gramEnd"/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О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С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Т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А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Н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О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В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Л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Е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Н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И</w:t>
      </w:r>
      <w:r w:rsidR="001F6ADA">
        <w:rPr>
          <w:b/>
          <w:sz w:val="28"/>
          <w:szCs w:val="28"/>
        </w:rPr>
        <w:t xml:space="preserve"> </w:t>
      </w:r>
      <w:r w:rsidRPr="00D2710D">
        <w:rPr>
          <w:b/>
          <w:sz w:val="28"/>
          <w:szCs w:val="28"/>
        </w:rPr>
        <w:t>Е</w:t>
      </w:r>
    </w:p>
    <w:p w:rsidR="00384FDD" w:rsidRPr="00384FDD" w:rsidRDefault="00384FDD" w:rsidP="00D2710D">
      <w:pPr>
        <w:tabs>
          <w:tab w:val="left" w:pos="6375"/>
        </w:tabs>
        <w:spacing w:line="276" w:lineRule="auto"/>
        <w:jc w:val="center"/>
      </w:pPr>
    </w:p>
    <w:p w:rsidR="001F6ADA" w:rsidRDefault="00ED56AB" w:rsidP="001F6ADA">
      <w:pPr>
        <w:tabs>
          <w:tab w:val="left" w:pos="7770"/>
        </w:tabs>
        <w:spacing w:line="276" w:lineRule="auto"/>
        <w:rPr>
          <w:b/>
        </w:rPr>
      </w:pPr>
      <w:r>
        <w:rPr>
          <w:b/>
        </w:rPr>
        <w:t xml:space="preserve">от </w:t>
      </w:r>
      <w:r w:rsidR="00210799">
        <w:rPr>
          <w:b/>
        </w:rPr>
        <w:t>26.01.</w:t>
      </w:r>
      <w:r w:rsidR="00C139DC" w:rsidRPr="00384FDD">
        <w:rPr>
          <w:b/>
        </w:rPr>
        <w:t>201</w:t>
      </w:r>
      <w:r w:rsidR="001F6ADA">
        <w:rPr>
          <w:b/>
        </w:rPr>
        <w:t>7</w:t>
      </w:r>
      <w:r w:rsidR="0063321C" w:rsidRPr="00384FDD">
        <w:rPr>
          <w:b/>
        </w:rPr>
        <w:t>г. №</w:t>
      </w:r>
      <w:r w:rsidR="001F6ADA">
        <w:rPr>
          <w:b/>
        </w:rPr>
        <w:t xml:space="preserve"> </w:t>
      </w:r>
      <w:r w:rsidR="00210799">
        <w:rPr>
          <w:b/>
        </w:rPr>
        <w:t>57</w:t>
      </w:r>
    </w:p>
    <w:p w:rsidR="006457EF" w:rsidRPr="00384FDD" w:rsidRDefault="00842341" w:rsidP="001F6ADA">
      <w:pPr>
        <w:tabs>
          <w:tab w:val="left" w:pos="7770"/>
        </w:tabs>
        <w:spacing w:line="276" w:lineRule="auto"/>
        <w:rPr>
          <w:b/>
        </w:rPr>
      </w:pPr>
      <w:r w:rsidRPr="00384FDD">
        <w:rPr>
          <w:b/>
        </w:rPr>
        <w:t>г. Верхотурье</w:t>
      </w:r>
    </w:p>
    <w:p w:rsidR="00842341" w:rsidRPr="001F6ADA" w:rsidRDefault="00842341">
      <w:pPr>
        <w:rPr>
          <w:b/>
          <w:sz w:val="28"/>
          <w:szCs w:val="28"/>
        </w:rPr>
      </w:pPr>
    </w:p>
    <w:p w:rsidR="00194EB0" w:rsidRPr="001F6ADA" w:rsidRDefault="0063321C" w:rsidP="0063321C">
      <w:pPr>
        <w:jc w:val="center"/>
        <w:rPr>
          <w:b/>
          <w:i/>
          <w:sz w:val="28"/>
          <w:szCs w:val="28"/>
        </w:rPr>
      </w:pPr>
      <w:r w:rsidRPr="001F6ADA">
        <w:rPr>
          <w:b/>
          <w:i/>
          <w:sz w:val="28"/>
          <w:szCs w:val="28"/>
        </w:rPr>
        <w:t>Об утверждении По</w:t>
      </w:r>
      <w:r w:rsidR="00194EB0" w:rsidRPr="001F6ADA">
        <w:rPr>
          <w:b/>
          <w:i/>
          <w:sz w:val="28"/>
          <w:szCs w:val="28"/>
        </w:rPr>
        <w:t>рядка</w:t>
      </w:r>
      <w:r w:rsidRPr="001F6ADA">
        <w:rPr>
          <w:b/>
          <w:i/>
          <w:sz w:val="28"/>
          <w:szCs w:val="28"/>
        </w:rPr>
        <w:t xml:space="preserve"> создани</w:t>
      </w:r>
      <w:r w:rsidR="00194EB0" w:rsidRPr="001F6ADA">
        <w:rPr>
          <w:b/>
          <w:i/>
          <w:sz w:val="28"/>
          <w:szCs w:val="28"/>
        </w:rPr>
        <w:t>я</w:t>
      </w:r>
      <w:r w:rsidRPr="001F6ADA">
        <w:rPr>
          <w:b/>
          <w:i/>
          <w:sz w:val="28"/>
          <w:szCs w:val="28"/>
        </w:rPr>
        <w:t xml:space="preserve">, реорганизации, </w:t>
      </w:r>
      <w:r w:rsidR="00194EB0" w:rsidRPr="001F6ADA">
        <w:rPr>
          <w:b/>
          <w:i/>
          <w:sz w:val="28"/>
          <w:szCs w:val="28"/>
        </w:rPr>
        <w:t>изменени</w:t>
      </w:r>
      <w:r w:rsidR="001F6ADA" w:rsidRPr="001F6ADA">
        <w:rPr>
          <w:b/>
          <w:i/>
          <w:sz w:val="28"/>
          <w:szCs w:val="28"/>
        </w:rPr>
        <w:t>я</w:t>
      </w:r>
      <w:r w:rsidR="00194EB0" w:rsidRPr="001F6ADA">
        <w:rPr>
          <w:b/>
          <w:i/>
          <w:sz w:val="28"/>
          <w:szCs w:val="28"/>
        </w:rPr>
        <w:t xml:space="preserve"> типа, </w:t>
      </w:r>
    </w:p>
    <w:p w:rsidR="00EA35FF" w:rsidRPr="001F6ADA" w:rsidRDefault="0063321C" w:rsidP="0063321C">
      <w:pPr>
        <w:jc w:val="center"/>
        <w:rPr>
          <w:b/>
          <w:i/>
          <w:sz w:val="28"/>
          <w:szCs w:val="28"/>
        </w:rPr>
      </w:pPr>
      <w:r w:rsidRPr="001F6ADA">
        <w:rPr>
          <w:b/>
          <w:i/>
          <w:sz w:val="28"/>
          <w:szCs w:val="28"/>
        </w:rPr>
        <w:t>ликвидации муниципальных</w:t>
      </w:r>
      <w:r w:rsidR="00194EB0" w:rsidRPr="001F6ADA">
        <w:rPr>
          <w:b/>
          <w:i/>
          <w:sz w:val="28"/>
          <w:szCs w:val="28"/>
        </w:rPr>
        <w:t xml:space="preserve"> </w:t>
      </w:r>
      <w:r w:rsidR="00B93272" w:rsidRPr="001F6ADA">
        <w:rPr>
          <w:b/>
          <w:i/>
          <w:sz w:val="28"/>
          <w:szCs w:val="28"/>
        </w:rPr>
        <w:t>образовательных</w:t>
      </w:r>
      <w:r w:rsidR="005F71E5" w:rsidRPr="001F6ADA">
        <w:rPr>
          <w:b/>
          <w:i/>
          <w:sz w:val="28"/>
          <w:szCs w:val="28"/>
        </w:rPr>
        <w:t xml:space="preserve"> организаций</w:t>
      </w:r>
      <w:r w:rsidRPr="001F6ADA">
        <w:rPr>
          <w:b/>
          <w:i/>
          <w:sz w:val="28"/>
          <w:szCs w:val="28"/>
        </w:rPr>
        <w:t xml:space="preserve"> </w:t>
      </w:r>
    </w:p>
    <w:p w:rsidR="0063321C" w:rsidRPr="001F6ADA" w:rsidRDefault="0063321C" w:rsidP="0063321C">
      <w:pPr>
        <w:jc w:val="center"/>
        <w:rPr>
          <w:b/>
          <w:i/>
          <w:sz w:val="28"/>
          <w:szCs w:val="28"/>
        </w:rPr>
      </w:pPr>
      <w:r w:rsidRPr="001F6ADA">
        <w:rPr>
          <w:b/>
          <w:i/>
          <w:sz w:val="28"/>
          <w:szCs w:val="28"/>
        </w:rPr>
        <w:t xml:space="preserve"> </w:t>
      </w:r>
      <w:r w:rsidR="00194EB0" w:rsidRPr="001F6ADA">
        <w:rPr>
          <w:b/>
          <w:i/>
          <w:sz w:val="28"/>
          <w:szCs w:val="28"/>
        </w:rPr>
        <w:t>городского округа Верхотурский</w:t>
      </w:r>
    </w:p>
    <w:p w:rsidR="0063321C" w:rsidRPr="001F6ADA" w:rsidRDefault="0063321C" w:rsidP="0063321C">
      <w:pPr>
        <w:jc w:val="center"/>
        <w:rPr>
          <w:i/>
          <w:sz w:val="28"/>
          <w:szCs w:val="28"/>
        </w:rPr>
      </w:pPr>
    </w:p>
    <w:p w:rsidR="001F6ADA" w:rsidRPr="001F6ADA" w:rsidRDefault="001F6ADA" w:rsidP="0063321C">
      <w:pPr>
        <w:jc w:val="center"/>
        <w:rPr>
          <w:i/>
          <w:sz w:val="28"/>
          <w:szCs w:val="28"/>
        </w:rPr>
      </w:pPr>
    </w:p>
    <w:p w:rsidR="0063321C" w:rsidRPr="001F6ADA" w:rsidRDefault="0063321C" w:rsidP="001F6ADA">
      <w:pPr>
        <w:jc w:val="both"/>
        <w:rPr>
          <w:sz w:val="28"/>
          <w:szCs w:val="28"/>
        </w:rPr>
      </w:pPr>
      <w:r w:rsidRPr="001F6ADA">
        <w:rPr>
          <w:sz w:val="28"/>
          <w:szCs w:val="28"/>
        </w:rPr>
        <w:tab/>
      </w:r>
      <w:proofErr w:type="gramStart"/>
      <w:r w:rsidRPr="001F6ADA">
        <w:rPr>
          <w:sz w:val="28"/>
          <w:szCs w:val="28"/>
        </w:rPr>
        <w:t xml:space="preserve">В соответствии с Гражданским кодексом Российской Федерации, </w:t>
      </w:r>
      <w:r w:rsidR="00194EB0" w:rsidRPr="001F6ADA">
        <w:rPr>
          <w:sz w:val="28"/>
          <w:szCs w:val="28"/>
        </w:rPr>
        <w:t>Федеральным законом от 12</w:t>
      </w:r>
      <w:r w:rsidR="001F6ADA" w:rsidRPr="001F6ADA">
        <w:rPr>
          <w:sz w:val="28"/>
          <w:szCs w:val="28"/>
        </w:rPr>
        <w:t xml:space="preserve"> января </w:t>
      </w:r>
      <w:r w:rsidR="00194EB0" w:rsidRPr="001F6ADA">
        <w:rPr>
          <w:sz w:val="28"/>
          <w:szCs w:val="28"/>
        </w:rPr>
        <w:t xml:space="preserve">1996 </w:t>
      </w:r>
      <w:r w:rsidR="001F6ADA" w:rsidRPr="001F6ADA">
        <w:rPr>
          <w:sz w:val="28"/>
          <w:szCs w:val="28"/>
        </w:rPr>
        <w:t xml:space="preserve">года </w:t>
      </w:r>
      <w:r w:rsidR="00194EB0" w:rsidRPr="001F6ADA">
        <w:rPr>
          <w:sz w:val="28"/>
          <w:szCs w:val="28"/>
        </w:rPr>
        <w:t xml:space="preserve">№ 7-ФЗ «О некоммерческих организациях», </w:t>
      </w:r>
      <w:r w:rsidRPr="001F6ADA">
        <w:rPr>
          <w:sz w:val="28"/>
          <w:szCs w:val="28"/>
        </w:rPr>
        <w:t>Федеральным законом от 06</w:t>
      </w:r>
      <w:r w:rsidR="001F6ADA" w:rsidRPr="001F6ADA">
        <w:rPr>
          <w:sz w:val="28"/>
          <w:szCs w:val="28"/>
        </w:rPr>
        <w:t xml:space="preserve"> октября </w:t>
      </w:r>
      <w:r w:rsidRPr="001F6ADA">
        <w:rPr>
          <w:sz w:val="28"/>
          <w:szCs w:val="28"/>
        </w:rPr>
        <w:t xml:space="preserve">2003 </w:t>
      </w:r>
      <w:r w:rsidR="001F6ADA" w:rsidRPr="001F6ADA">
        <w:rPr>
          <w:sz w:val="28"/>
          <w:szCs w:val="28"/>
        </w:rPr>
        <w:t xml:space="preserve">года </w:t>
      </w:r>
      <w:r w:rsidRPr="001F6ADA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1F6ADA" w:rsidRPr="001F6ADA">
        <w:rPr>
          <w:sz w:val="28"/>
          <w:szCs w:val="28"/>
        </w:rPr>
        <w:t xml:space="preserve">Федеральным законом от 29 декабря </w:t>
      </w:r>
      <w:r w:rsidR="00876C83" w:rsidRPr="001F6ADA">
        <w:rPr>
          <w:sz w:val="28"/>
          <w:szCs w:val="28"/>
        </w:rPr>
        <w:t xml:space="preserve">2012 </w:t>
      </w:r>
      <w:r w:rsidR="001F6ADA" w:rsidRPr="001F6ADA">
        <w:rPr>
          <w:sz w:val="28"/>
          <w:szCs w:val="28"/>
        </w:rPr>
        <w:t xml:space="preserve">года </w:t>
      </w:r>
      <w:r w:rsidR="00876C83" w:rsidRPr="001F6ADA">
        <w:rPr>
          <w:sz w:val="28"/>
          <w:szCs w:val="28"/>
        </w:rPr>
        <w:t xml:space="preserve">№ 273-ФЗ «Об образовании в Российской Федерации», </w:t>
      </w:r>
      <w:r w:rsidRPr="001F6ADA">
        <w:rPr>
          <w:sz w:val="28"/>
          <w:szCs w:val="28"/>
        </w:rPr>
        <w:t>Федеральным законом от 14</w:t>
      </w:r>
      <w:r w:rsidR="001F6ADA" w:rsidRPr="001F6ADA">
        <w:rPr>
          <w:sz w:val="28"/>
          <w:szCs w:val="28"/>
        </w:rPr>
        <w:t xml:space="preserve"> ноября </w:t>
      </w:r>
      <w:r w:rsidRPr="001F6ADA">
        <w:rPr>
          <w:sz w:val="28"/>
          <w:szCs w:val="28"/>
        </w:rPr>
        <w:t>2002</w:t>
      </w:r>
      <w:r w:rsidR="001F6ADA" w:rsidRPr="001F6ADA">
        <w:rPr>
          <w:sz w:val="28"/>
          <w:szCs w:val="28"/>
        </w:rPr>
        <w:t xml:space="preserve"> года</w:t>
      </w:r>
      <w:r w:rsidRPr="001F6ADA">
        <w:rPr>
          <w:sz w:val="28"/>
          <w:szCs w:val="28"/>
        </w:rPr>
        <w:t xml:space="preserve"> № 161-ФЗ «О государственных и муниципальных</w:t>
      </w:r>
      <w:proofErr w:type="gramEnd"/>
      <w:r w:rsidRPr="001F6ADA">
        <w:rPr>
          <w:sz w:val="28"/>
          <w:szCs w:val="28"/>
        </w:rPr>
        <w:t xml:space="preserve"> </w:t>
      </w:r>
      <w:proofErr w:type="gramStart"/>
      <w:r w:rsidRPr="001F6ADA">
        <w:rPr>
          <w:sz w:val="28"/>
          <w:szCs w:val="28"/>
        </w:rPr>
        <w:t>унитарных предприятиях», Федеральным законом от 03</w:t>
      </w:r>
      <w:r w:rsidR="001F6ADA" w:rsidRPr="001F6ADA">
        <w:rPr>
          <w:sz w:val="28"/>
          <w:szCs w:val="28"/>
        </w:rPr>
        <w:t xml:space="preserve"> ноября </w:t>
      </w:r>
      <w:r w:rsidRPr="001F6ADA">
        <w:rPr>
          <w:sz w:val="28"/>
          <w:szCs w:val="28"/>
        </w:rPr>
        <w:t xml:space="preserve">2006 </w:t>
      </w:r>
      <w:r w:rsidR="001F6ADA" w:rsidRPr="001F6ADA">
        <w:rPr>
          <w:sz w:val="28"/>
          <w:szCs w:val="28"/>
        </w:rPr>
        <w:t xml:space="preserve">года </w:t>
      </w:r>
      <w:r w:rsidRPr="001F6ADA">
        <w:rPr>
          <w:sz w:val="28"/>
          <w:szCs w:val="28"/>
        </w:rPr>
        <w:t>№ 174-ФЗ «Об автономных учреждениях», Федеральным законом от 08</w:t>
      </w:r>
      <w:r w:rsidR="001F6ADA" w:rsidRPr="001F6ADA">
        <w:rPr>
          <w:sz w:val="28"/>
          <w:szCs w:val="28"/>
        </w:rPr>
        <w:t xml:space="preserve"> мая </w:t>
      </w:r>
      <w:r w:rsidRPr="001F6ADA">
        <w:rPr>
          <w:sz w:val="28"/>
          <w:szCs w:val="28"/>
        </w:rPr>
        <w:t xml:space="preserve">2010 </w:t>
      </w:r>
      <w:r w:rsidR="001F6ADA" w:rsidRPr="001F6ADA">
        <w:rPr>
          <w:sz w:val="28"/>
          <w:szCs w:val="28"/>
        </w:rPr>
        <w:t xml:space="preserve">года </w:t>
      </w:r>
      <w:r w:rsidRPr="001F6ADA">
        <w:rPr>
          <w:sz w:val="28"/>
          <w:szCs w:val="28"/>
        </w:rPr>
        <w:t>№ 83-ФЗ «О внесении изменений в отдельные законодате</w:t>
      </w:r>
      <w:r w:rsidR="001F6ADA" w:rsidRPr="001F6ADA">
        <w:rPr>
          <w:sz w:val="28"/>
          <w:szCs w:val="28"/>
        </w:rPr>
        <w:t>льные акты Российской Федерации</w:t>
      </w:r>
      <w:r w:rsidRPr="001F6ADA">
        <w:rPr>
          <w:sz w:val="28"/>
          <w:szCs w:val="28"/>
        </w:rPr>
        <w:t xml:space="preserve"> в связи с совершенствованием правового положения государственных (муниципальных) учреждений</w:t>
      </w:r>
      <w:r w:rsidR="001F6ADA" w:rsidRPr="001F6ADA">
        <w:rPr>
          <w:sz w:val="28"/>
          <w:szCs w:val="28"/>
        </w:rPr>
        <w:t>»</w:t>
      </w:r>
      <w:r w:rsidRPr="001F6ADA">
        <w:rPr>
          <w:sz w:val="28"/>
          <w:szCs w:val="28"/>
        </w:rPr>
        <w:t>, Федеральным законом от</w:t>
      </w:r>
      <w:r w:rsidR="001F6ADA" w:rsidRPr="001F6ADA">
        <w:rPr>
          <w:sz w:val="28"/>
          <w:szCs w:val="28"/>
        </w:rPr>
        <w:t xml:space="preserve"> 08 августа </w:t>
      </w:r>
      <w:r w:rsidRPr="001F6ADA">
        <w:rPr>
          <w:sz w:val="28"/>
          <w:szCs w:val="28"/>
        </w:rPr>
        <w:t xml:space="preserve">2001 </w:t>
      </w:r>
      <w:r w:rsidR="001F6ADA" w:rsidRPr="001F6ADA">
        <w:rPr>
          <w:sz w:val="28"/>
          <w:szCs w:val="28"/>
        </w:rPr>
        <w:t xml:space="preserve">года </w:t>
      </w:r>
      <w:r w:rsidRPr="001F6ADA">
        <w:rPr>
          <w:sz w:val="28"/>
          <w:szCs w:val="28"/>
        </w:rPr>
        <w:t>№ 129-ФЗ</w:t>
      </w:r>
      <w:r w:rsidR="00D2710D" w:rsidRPr="001F6ADA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предпринимателей», </w:t>
      </w:r>
      <w:r w:rsidR="00876C83" w:rsidRPr="001F6ADA">
        <w:rPr>
          <w:sz w:val="28"/>
          <w:szCs w:val="28"/>
        </w:rPr>
        <w:t>Законом Свердловской области от 15</w:t>
      </w:r>
      <w:proofErr w:type="gramEnd"/>
      <w:r w:rsidR="001F6ADA" w:rsidRPr="001F6ADA">
        <w:rPr>
          <w:sz w:val="28"/>
          <w:szCs w:val="28"/>
        </w:rPr>
        <w:t xml:space="preserve"> июля </w:t>
      </w:r>
      <w:r w:rsidR="00876C83" w:rsidRPr="001F6ADA">
        <w:rPr>
          <w:sz w:val="28"/>
          <w:szCs w:val="28"/>
        </w:rPr>
        <w:t xml:space="preserve">2013 </w:t>
      </w:r>
      <w:r w:rsidR="001F6ADA" w:rsidRPr="001F6ADA">
        <w:rPr>
          <w:sz w:val="28"/>
          <w:szCs w:val="28"/>
        </w:rPr>
        <w:t xml:space="preserve">года </w:t>
      </w:r>
      <w:r w:rsidR="00876C83" w:rsidRPr="001F6ADA">
        <w:rPr>
          <w:sz w:val="28"/>
          <w:szCs w:val="28"/>
        </w:rPr>
        <w:t xml:space="preserve">№ 78-ОЗ «Об образовании в Свердловской области», </w:t>
      </w:r>
      <w:r w:rsidR="00D2710D" w:rsidRPr="001F6ADA">
        <w:rPr>
          <w:sz w:val="28"/>
          <w:szCs w:val="28"/>
        </w:rPr>
        <w:t>руководствуясь ст</w:t>
      </w:r>
      <w:r w:rsidR="001F6ADA" w:rsidRPr="001F6ADA">
        <w:rPr>
          <w:sz w:val="28"/>
          <w:szCs w:val="28"/>
        </w:rPr>
        <w:t>атьей</w:t>
      </w:r>
      <w:r w:rsidR="00D2710D" w:rsidRPr="001F6ADA">
        <w:rPr>
          <w:sz w:val="28"/>
          <w:szCs w:val="28"/>
        </w:rPr>
        <w:t xml:space="preserve"> 26 Устава городского округа Верхотурский</w:t>
      </w:r>
      <w:r w:rsidR="005312D4" w:rsidRPr="001F6ADA">
        <w:rPr>
          <w:sz w:val="28"/>
          <w:szCs w:val="28"/>
        </w:rPr>
        <w:t>,</w:t>
      </w:r>
    </w:p>
    <w:p w:rsidR="005312D4" w:rsidRPr="001F6ADA" w:rsidRDefault="005312D4" w:rsidP="001F6ADA">
      <w:pPr>
        <w:jc w:val="both"/>
        <w:rPr>
          <w:sz w:val="28"/>
          <w:szCs w:val="28"/>
        </w:rPr>
      </w:pPr>
      <w:r w:rsidRPr="001F6ADA">
        <w:rPr>
          <w:sz w:val="28"/>
          <w:szCs w:val="28"/>
        </w:rPr>
        <w:t>ПОСТАНОВЛЯЮ:</w:t>
      </w:r>
    </w:p>
    <w:p w:rsidR="005312D4" w:rsidRPr="001F6ADA" w:rsidRDefault="00384FDD" w:rsidP="001F6ADA">
      <w:pPr>
        <w:pStyle w:val="a6"/>
        <w:ind w:left="0" w:firstLine="708"/>
        <w:jc w:val="both"/>
        <w:rPr>
          <w:sz w:val="28"/>
          <w:szCs w:val="28"/>
        </w:rPr>
      </w:pPr>
      <w:r w:rsidRPr="001F6ADA">
        <w:rPr>
          <w:sz w:val="28"/>
          <w:szCs w:val="28"/>
        </w:rPr>
        <w:t>1.</w:t>
      </w:r>
      <w:r w:rsidR="005312D4" w:rsidRPr="001F6ADA">
        <w:rPr>
          <w:sz w:val="28"/>
          <w:szCs w:val="28"/>
        </w:rPr>
        <w:t xml:space="preserve">Утвердить </w:t>
      </w:r>
      <w:r w:rsidR="00194EB0" w:rsidRPr="001F6ADA">
        <w:rPr>
          <w:sz w:val="28"/>
          <w:szCs w:val="28"/>
        </w:rPr>
        <w:t xml:space="preserve">Порядок создания, реорганизации, изменения типа, ликвидации муниципальных образовательных организаций </w:t>
      </w:r>
      <w:r w:rsidR="005312D4" w:rsidRPr="001F6ADA">
        <w:rPr>
          <w:sz w:val="28"/>
          <w:szCs w:val="28"/>
        </w:rPr>
        <w:t>городского окру</w:t>
      </w:r>
      <w:r w:rsidR="00194EB0" w:rsidRPr="001F6ADA">
        <w:rPr>
          <w:sz w:val="28"/>
          <w:szCs w:val="28"/>
        </w:rPr>
        <w:t>га Верхотурский</w:t>
      </w:r>
      <w:r w:rsidR="00C139DC" w:rsidRPr="001F6ADA">
        <w:rPr>
          <w:sz w:val="28"/>
          <w:szCs w:val="28"/>
        </w:rPr>
        <w:t xml:space="preserve"> </w:t>
      </w:r>
      <w:r w:rsidR="005312D4" w:rsidRPr="001F6ADA">
        <w:rPr>
          <w:sz w:val="28"/>
          <w:szCs w:val="28"/>
        </w:rPr>
        <w:t>(прилагается)</w:t>
      </w:r>
      <w:r w:rsidR="00D327D3" w:rsidRPr="001F6ADA">
        <w:rPr>
          <w:sz w:val="28"/>
          <w:szCs w:val="28"/>
        </w:rPr>
        <w:t>.</w:t>
      </w:r>
    </w:p>
    <w:p w:rsidR="00842341" w:rsidRPr="001F6ADA" w:rsidRDefault="001F6ADA" w:rsidP="001F6ADA">
      <w:pPr>
        <w:pStyle w:val="a6"/>
        <w:ind w:left="0" w:firstLine="708"/>
        <w:jc w:val="both"/>
        <w:rPr>
          <w:sz w:val="28"/>
          <w:szCs w:val="28"/>
        </w:rPr>
      </w:pPr>
      <w:r w:rsidRPr="001F6ADA">
        <w:rPr>
          <w:sz w:val="28"/>
          <w:szCs w:val="28"/>
        </w:rPr>
        <w:t>2</w:t>
      </w:r>
      <w:r w:rsidR="00384FDD" w:rsidRPr="001F6ADA">
        <w:rPr>
          <w:sz w:val="28"/>
          <w:szCs w:val="28"/>
        </w:rPr>
        <w:t>.</w:t>
      </w:r>
      <w:r w:rsidR="0067533F" w:rsidRPr="001F6ADA">
        <w:rPr>
          <w:sz w:val="28"/>
          <w:szCs w:val="28"/>
        </w:rPr>
        <w:t xml:space="preserve">Опубликовать настоящее постановление в </w:t>
      </w:r>
      <w:r w:rsidR="00384FDD" w:rsidRPr="001F6ADA">
        <w:rPr>
          <w:sz w:val="28"/>
          <w:szCs w:val="28"/>
        </w:rPr>
        <w:t xml:space="preserve">информационном бюллетене </w:t>
      </w:r>
      <w:r w:rsidR="0067533F" w:rsidRPr="001F6ADA">
        <w:rPr>
          <w:sz w:val="28"/>
          <w:szCs w:val="28"/>
        </w:rPr>
        <w:t>«Верхотурская неделя» и разместить на официальном сайте городского округ</w:t>
      </w:r>
      <w:r w:rsidRPr="001F6ADA">
        <w:rPr>
          <w:sz w:val="28"/>
          <w:szCs w:val="28"/>
        </w:rPr>
        <w:t>а Верхотурский</w:t>
      </w:r>
      <w:r w:rsidR="00A16674" w:rsidRPr="001F6ADA">
        <w:rPr>
          <w:sz w:val="28"/>
          <w:szCs w:val="28"/>
        </w:rPr>
        <w:t>.</w:t>
      </w:r>
    </w:p>
    <w:p w:rsidR="00D327D3" w:rsidRPr="001F6ADA" w:rsidRDefault="001F6ADA" w:rsidP="001F6ADA">
      <w:pPr>
        <w:pStyle w:val="a6"/>
        <w:ind w:left="0" w:firstLine="708"/>
        <w:jc w:val="both"/>
        <w:rPr>
          <w:sz w:val="28"/>
          <w:szCs w:val="28"/>
        </w:rPr>
      </w:pPr>
      <w:r w:rsidRPr="001F6ADA">
        <w:rPr>
          <w:sz w:val="28"/>
          <w:szCs w:val="28"/>
        </w:rPr>
        <w:t>3</w:t>
      </w:r>
      <w:r w:rsidR="00384FDD" w:rsidRPr="001F6ADA">
        <w:rPr>
          <w:sz w:val="28"/>
          <w:szCs w:val="28"/>
        </w:rPr>
        <w:t>.</w:t>
      </w:r>
      <w:r w:rsidR="0067533F" w:rsidRPr="001F6ADA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42341" w:rsidRPr="001F6ADA">
        <w:rPr>
          <w:sz w:val="28"/>
          <w:szCs w:val="28"/>
        </w:rPr>
        <w:t>.</w:t>
      </w:r>
    </w:p>
    <w:p w:rsidR="005312D4" w:rsidRPr="001F6ADA" w:rsidRDefault="00384FDD" w:rsidP="001F6ADA">
      <w:pPr>
        <w:pStyle w:val="a6"/>
        <w:ind w:left="0" w:firstLine="708"/>
        <w:jc w:val="both"/>
        <w:rPr>
          <w:sz w:val="28"/>
          <w:szCs w:val="28"/>
        </w:rPr>
      </w:pPr>
      <w:r w:rsidRPr="001F6ADA">
        <w:rPr>
          <w:sz w:val="28"/>
          <w:szCs w:val="28"/>
        </w:rPr>
        <w:t>5.</w:t>
      </w:r>
      <w:r w:rsidR="00842341" w:rsidRPr="001F6ADA">
        <w:rPr>
          <w:sz w:val="28"/>
          <w:szCs w:val="28"/>
        </w:rPr>
        <w:t>Контроль исполнени</w:t>
      </w:r>
      <w:r w:rsidR="001F6ADA" w:rsidRPr="001F6ADA">
        <w:rPr>
          <w:sz w:val="28"/>
          <w:szCs w:val="28"/>
        </w:rPr>
        <w:t>я</w:t>
      </w:r>
      <w:r w:rsidR="00842341" w:rsidRPr="001F6ADA">
        <w:rPr>
          <w:sz w:val="28"/>
          <w:szCs w:val="28"/>
        </w:rPr>
        <w:t xml:space="preserve"> настоящего постановления </w:t>
      </w:r>
      <w:r w:rsidR="00DF58B6" w:rsidRPr="001F6ADA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B96B91" w:rsidRPr="001F6ADA" w:rsidRDefault="00B96B91" w:rsidP="001F6ADA">
      <w:pPr>
        <w:pStyle w:val="a6"/>
        <w:ind w:left="0"/>
        <w:jc w:val="both"/>
        <w:rPr>
          <w:sz w:val="28"/>
          <w:szCs w:val="28"/>
        </w:rPr>
      </w:pPr>
    </w:p>
    <w:p w:rsidR="001F6ADA" w:rsidRPr="001F6ADA" w:rsidRDefault="001F6ADA" w:rsidP="001F6ADA">
      <w:pPr>
        <w:pStyle w:val="a6"/>
        <w:ind w:left="0"/>
        <w:jc w:val="both"/>
        <w:rPr>
          <w:sz w:val="28"/>
          <w:szCs w:val="28"/>
        </w:rPr>
      </w:pPr>
    </w:p>
    <w:p w:rsidR="001F6ADA" w:rsidRPr="001F6ADA" w:rsidRDefault="001F6ADA" w:rsidP="006B35D3">
      <w:pPr>
        <w:rPr>
          <w:sz w:val="28"/>
          <w:szCs w:val="28"/>
        </w:rPr>
      </w:pPr>
      <w:r w:rsidRPr="001F6ADA">
        <w:rPr>
          <w:sz w:val="28"/>
          <w:szCs w:val="28"/>
        </w:rPr>
        <w:t>Глава Администрации</w:t>
      </w:r>
    </w:p>
    <w:p w:rsidR="0063321C" w:rsidRDefault="001F6ADA" w:rsidP="001F6ADA">
      <w:pPr>
        <w:jc w:val="both"/>
        <w:rPr>
          <w:sz w:val="28"/>
          <w:szCs w:val="28"/>
        </w:rPr>
      </w:pPr>
      <w:r w:rsidRPr="001F6ADA">
        <w:rPr>
          <w:sz w:val="28"/>
          <w:szCs w:val="28"/>
        </w:rPr>
        <w:t xml:space="preserve">городского округа Верхотурский </w:t>
      </w:r>
      <w:r w:rsidRPr="001F6ADA">
        <w:rPr>
          <w:sz w:val="28"/>
          <w:szCs w:val="28"/>
        </w:rPr>
        <w:tab/>
      </w:r>
      <w:r w:rsidRPr="001F6ADA">
        <w:rPr>
          <w:sz w:val="28"/>
          <w:szCs w:val="28"/>
        </w:rPr>
        <w:tab/>
      </w:r>
      <w:r w:rsidRPr="001F6ADA">
        <w:rPr>
          <w:sz w:val="28"/>
          <w:szCs w:val="28"/>
        </w:rPr>
        <w:tab/>
      </w:r>
      <w:r w:rsidRPr="001F6ADA">
        <w:rPr>
          <w:sz w:val="28"/>
          <w:szCs w:val="28"/>
        </w:rPr>
        <w:tab/>
      </w:r>
      <w:r w:rsidRPr="001F6ADA">
        <w:rPr>
          <w:sz w:val="28"/>
          <w:szCs w:val="28"/>
        </w:rPr>
        <w:tab/>
      </w:r>
      <w:r w:rsidRPr="001F6ADA">
        <w:rPr>
          <w:sz w:val="28"/>
          <w:szCs w:val="28"/>
        </w:rPr>
        <w:tab/>
        <w:t xml:space="preserve">   В.В. Сизиков </w:t>
      </w:r>
    </w:p>
    <w:p w:rsidR="00210799" w:rsidRPr="003013EA" w:rsidRDefault="00210799" w:rsidP="00210799">
      <w:pPr>
        <w:jc w:val="right"/>
      </w:pPr>
      <w:r w:rsidRPr="003013EA">
        <w:lastRenderedPageBreak/>
        <w:t>Утвержден</w:t>
      </w:r>
    </w:p>
    <w:p w:rsidR="00210799" w:rsidRPr="003013EA" w:rsidRDefault="00210799" w:rsidP="00210799">
      <w:pPr>
        <w:jc w:val="right"/>
      </w:pPr>
      <w:r w:rsidRPr="003013EA">
        <w:t>постановлением Администрации</w:t>
      </w:r>
    </w:p>
    <w:p w:rsidR="00210799" w:rsidRPr="003013EA" w:rsidRDefault="00210799" w:rsidP="00210799">
      <w:pPr>
        <w:jc w:val="right"/>
      </w:pPr>
      <w:r w:rsidRPr="003013EA">
        <w:t>городского округа Верхотурский</w:t>
      </w:r>
    </w:p>
    <w:p w:rsidR="00210799" w:rsidRDefault="00210799" w:rsidP="00210799">
      <w:pPr>
        <w:jc w:val="right"/>
      </w:pPr>
      <w:r>
        <w:rPr>
          <w:b/>
        </w:rPr>
        <w:t>от 26.01.</w:t>
      </w:r>
      <w:r w:rsidRPr="00384FDD">
        <w:rPr>
          <w:b/>
        </w:rPr>
        <w:t>201</w:t>
      </w:r>
      <w:r>
        <w:rPr>
          <w:b/>
        </w:rPr>
        <w:t>7</w:t>
      </w:r>
      <w:r w:rsidRPr="00384FDD">
        <w:rPr>
          <w:b/>
        </w:rPr>
        <w:t>г. №</w:t>
      </w:r>
      <w:r>
        <w:rPr>
          <w:b/>
        </w:rPr>
        <w:t xml:space="preserve"> 57</w:t>
      </w:r>
    </w:p>
    <w:p w:rsidR="00210799" w:rsidRDefault="00210799" w:rsidP="00210799">
      <w:pPr>
        <w:jc w:val="right"/>
      </w:pPr>
      <w:r w:rsidRPr="003013EA">
        <w:t>Об утверждении Порядка создания</w:t>
      </w:r>
      <w:r>
        <w:t>,</w:t>
      </w:r>
    </w:p>
    <w:p w:rsidR="00210799" w:rsidRPr="003013EA" w:rsidRDefault="00210799" w:rsidP="00210799">
      <w:pPr>
        <w:jc w:val="right"/>
      </w:pPr>
      <w:r w:rsidRPr="003013EA">
        <w:t>реорганизации, изменения</w:t>
      </w:r>
      <w:r>
        <w:t xml:space="preserve"> типа,</w:t>
      </w:r>
    </w:p>
    <w:p w:rsidR="00210799" w:rsidRDefault="00210799" w:rsidP="00210799">
      <w:pPr>
        <w:jc w:val="right"/>
      </w:pPr>
      <w:r w:rsidRPr="003013EA">
        <w:t xml:space="preserve">ликвидации </w:t>
      </w:r>
      <w:proofErr w:type="gramStart"/>
      <w:r w:rsidRPr="003013EA">
        <w:t>муниципальных</w:t>
      </w:r>
      <w:proofErr w:type="gramEnd"/>
    </w:p>
    <w:p w:rsidR="00210799" w:rsidRPr="003013EA" w:rsidRDefault="00210799" w:rsidP="00210799">
      <w:pPr>
        <w:jc w:val="right"/>
      </w:pPr>
      <w:r w:rsidRPr="003013EA">
        <w:t>образовательных организаций</w:t>
      </w:r>
    </w:p>
    <w:p w:rsidR="00210799" w:rsidRPr="003013EA" w:rsidRDefault="00210799" w:rsidP="00210799">
      <w:pPr>
        <w:jc w:val="right"/>
      </w:pPr>
      <w:r w:rsidRPr="003013EA">
        <w:t xml:space="preserve"> городского округа Верхотурский</w:t>
      </w:r>
    </w:p>
    <w:p w:rsidR="00210799" w:rsidRPr="003013EA" w:rsidRDefault="00210799" w:rsidP="00210799">
      <w:pPr>
        <w:jc w:val="right"/>
      </w:pPr>
    </w:p>
    <w:p w:rsidR="00210799" w:rsidRDefault="00210799" w:rsidP="00210799">
      <w:pPr>
        <w:jc w:val="center"/>
      </w:pPr>
      <w:r w:rsidRPr="003013EA">
        <w:t>ПОРЯДОК</w:t>
      </w:r>
    </w:p>
    <w:p w:rsidR="00210799" w:rsidRDefault="00210799" w:rsidP="00210799">
      <w:pPr>
        <w:jc w:val="center"/>
      </w:pPr>
      <w:r w:rsidRPr="003013EA">
        <w:t>создания, реорганиза</w:t>
      </w:r>
      <w:r>
        <w:t>ции, изменения типа, ликвидации</w:t>
      </w:r>
    </w:p>
    <w:p w:rsidR="00210799" w:rsidRPr="003013EA" w:rsidRDefault="00210799" w:rsidP="00210799">
      <w:pPr>
        <w:jc w:val="center"/>
      </w:pPr>
      <w:r w:rsidRPr="003013EA">
        <w:t>муниципальных образовательных организаций городского округа Верхотурский</w:t>
      </w:r>
    </w:p>
    <w:p w:rsidR="00210799" w:rsidRPr="003013EA" w:rsidRDefault="00210799" w:rsidP="00210799">
      <w:pPr>
        <w:jc w:val="center"/>
      </w:pPr>
    </w:p>
    <w:p w:rsidR="00210799" w:rsidRPr="003013EA" w:rsidRDefault="00210799" w:rsidP="00210799">
      <w:pPr>
        <w:jc w:val="center"/>
      </w:pPr>
      <w:r w:rsidRPr="003013EA">
        <w:t>Глава 1. Общие положения</w:t>
      </w:r>
    </w:p>
    <w:p w:rsidR="00210799" w:rsidRPr="003013EA" w:rsidRDefault="00210799" w:rsidP="00210799">
      <w:pPr>
        <w:ind w:firstLine="708"/>
        <w:jc w:val="both"/>
      </w:pPr>
      <w:proofErr w:type="gramStart"/>
      <w:r w:rsidRPr="003013EA">
        <w:t>1.Настоящий Порядок разработан в соответствии с Гражданским кодексом Российской Федерации, Федеральным законом от 12 января 1996 года № 7-ФЗ «О некоммерческих организациях»,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Федеральным законом от 14 ноября 2002 года № 161-ФЗ</w:t>
      </w:r>
      <w:proofErr w:type="gramEnd"/>
      <w:r w:rsidRPr="003013EA">
        <w:t xml:space="preserve"> «</w:t>
      </w:r>
      <w:proofErr w:type="gramStart"/>
      <w:r w:rsidRPr="003013EA">
        <w:t>О государственных и муниципальных унитарных предприятиях», Федеральным законом от 03 ноября 2006 года № 174-ФЗ «Об автономных учреждениях»,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08 августа 2001 года № 129-ФЗ «О государственной регистрации юридических лиц и индивидуальных предпринимателей», Законом</w:t>
      </w:r>
      <w:proofErr w:type="gramEnd"/>
      <w:r w:rsidRPr="003013EA">
        <w:t xml:space="preserve"> Свердловской области от 15 июля 2013 года № 78-ОЗ «Об образовании в Свердловской области».</w:t>
      </w:r>
    </w:p>
    <w:p w:rsidR="00210799" w:rsidRPr="003013EA" w:rsidRDefault="00210799" w:rsidP="00210799">
      <w:pPr>
        <w:ind w:firstLine="708"/>
        <w:jc w:val="both"/>
      </w:pPr>
      <w:r>
        <w:t>2.</w:t>
      </w:r>
      <w:r w:rsidRPr="003013EA">
        <w:t>Настоящ</w:t>
      </w:r>
      <w:r>
        <w:t>ий</w:t>
      </w:r>
      <w:r w:rsidRPr="003013EA">
        <w:t xml:space="preserve"> По</w:t>
      </w:r>
      <w:r>
        <w:t>рядок</w:t>
      </w:r>
      <w:r w:rsidRPr="003013EA">
        <w:t xml:space="preserve"> регулирует условия создания, реорганизации, изменения типа, ликвидации муниципальных образовательных организаций городского округа Верхотурский, определяет полномочия органов местного самоуправления при создании, реорганизации, изменени</w:t>
      </w:r>
      <w:r>
        <w:t>и</w:t>
      </w:r>
      <w:r w:rsidRPr="003013EA">
        <w:t xml:space="preserve"> типа, ликвидации муниципальных образовательных организаций городского округа Верхотурский.</w:t>
      </w:r>
    </w:p>
    <w:p w:rsidR="00210799" w:rsidRPr="003013EA" w:rsidRDefault="00210799" w:rsidP="00210799">
      <w:pPr>
        <w:ind w:firstLine="708"/>
        <w:jc w:val="both"/>
      </w:pPr>
      <w:r w:rsidRPr="003013EA">
        <w:t>3.Имущество муниципальных образовательных организаций является собственностью городского округа Верхотурский.</w:t>
      </w:r>
    </w:p>
    <w:p w:rsidR="00210799" w:rsidRPr="003013EA" w:rsidRDefault="00210799" w:rsidP="00210799">
      <w:pPr>
        <w:ind w:firstLine="708"/>
        <w:jc w:val="both"/>
      </w:pPr>
      <w:r w:rsidRPr="003013EA">
        <w:t>Учредителем муниципальных образовательных организаций является Администрация городского округа Верхотурский в лице Управления образования. Полномочия учредителя от имени Администрации городского округа Верхотурский осуществляет Управление образования городского округа Верхотурский.</w:t>
      </w:r>
    </w:p>
    <w:p w:rsidR="00210799" w:rsidRPr="003013EA" w:rsidRDefault="00210799" w:rsidP="00210799">
      <w:pPr>
        <w:ind w:firstLine="708"/>
        <w:jc w:val="both"/>
      </w:pPr>
      <w:r w:rsidRPr="003013EA">
        <w:t>4.Создание, реорганизация, изменение типа, ликвидация муниципальных образовательных организаций планируются при формировании бюджета городского округа Верхотурский на очередной финансовый год.</w:t>
      </w:r>
    </w:p>
    <w:p w:rsidR="00210799" w:rsidRPr="003013EA" w:rsidRDefault="00210799" w:rsidP="00B94E81">
      <w:pPr>
        <w:ind w:firstLine="708"/>
        <w:jc w:val="both"/>
      </w:pPr>
      <w:r w:rsidRPr="003013EA">
        <w:t>5.Настоящий Порядок устанавливает процедуру создания, реорганизации, изменения типа и ликвидацию муниципальных образовательных организаций Управления образования, которые созданы (планируется создать) на базе имущества, находящегося в муниципальной собственности городского округа Верхотурский (далее – муниципальная образовательная организация), если иное не предусмотрено действующим законодательством РФ.</w:t>
      </w:r>
    </w:p>
    <w:p w:rsidR="00210799" w:rsidRPr="003013EA" w:rsidRDefault="00210799" w:rsidP="00B94E81">
      <w:pPr>
        <w:ind w:firstLine="708"/>
        <w:jc w:val="both"/>
      </w:pPr>
      <w:r w:rsidRPr="003013EA">
        <w:t>6.Администрация городского округа Верхотурский</w:t>
      </w:r>
      <w:r w:rsidR="00B94E81">
        <w:t xml:space="preserve"> в соответствии с п</w:t>
      </w:r>
      <w:r w:rsidRPr="003013EA">
        <w:t>остановлением Администрации городского округа Верхотурский учреждает муниципальную образовательную организацию, а также осуществляет её реорганизацию, изменение типа, ликвидацию.</w:t>
      </w:r>
    </w:p>
    <w:p w:rsidR="00210799" w:rsidRPr="003013EA" w:rsidRDefault="00210799" w:rsidP="00210799">
      <w:pPr>
        <w:jc w:val="both"/>
      </w:pPr>
      <w:r w:rsidRPr="003013EA">
        <w:tab/>
        <w:t>Решение о создании, реорганизации, изменении типа, ликвидацию муниципальных образовательных организаций принимается Администрацией городского округа Верхотурский.</w:t>
      </w:r>
    </w:p>
    <w:p w:rsidR="00210799" w:rsidRPr="003013EA" w:rsidRDefault="00210799" w:rsidP="00210799">
      <w:pPr>
        <w:jc w:val="both"/>
      </w:pPr>
    </w:p>
    <w:p w:rsidR="00210799" w:rsidRPr="003013EA" w:rsidRDefault="00210799" w:rsidP="00210799">
      <w:pPr>
        <w:jc w:val="center"/>
        <w:rPr>
          <w:b/>
        </w:rPr>
      </w:pPr>
      <w:r w:rsidRPr="003013EA">
        <w:rPr>
          <w:b/>
        </w:rPr>
        <w:lastRenderedPageBreak/>
        <w:t>Глава 2. Создание муниципальной образовательной организации</w:t>
      </w:r>
    </w:p>
    <w:p w:rsidR="00210799" w:rsidRPr="003013EA" w:rsidRDefault="00210799" w:rsidP="00BB6AE9">
      <w:pPr>
        <w:ind w:firstLine="708"/>
        <w:jc w:val="both"/>
      </w:pPr>
      <w:r w:rsidRPr="003013EA">
        <w:t>7. Муниципальная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210799" w:rsidRPr="003013EA" w:rsidRDefault="00210799" w:rsidP="00210799">
      <w:pPr>
        <w:jc w:val="both"/>
      </w:pPr>
      <w:r w:rsidRPr="003013EA">
        <w:t>Муниципальная образовательная организация может быть автономным, бюджетным или казенным учреждением.</w:t>
      </w:r>
    </w:p>
    <w:p w:rsidR="00210799" w:rsidRPr="003013EA" w:rsidRDefault="00210799" w:rsidP="00BB6AE9">
      <w:pPr>
        <w:ind w:firstLine="708"/>
        <w:jc w:val="both"/>
      </w:pPr>
      <w:r w:rsidRPr="003013EA">
        <w:t>8. Муниципальная образовательная организация создается в целях реализации права граждан на образование, гарантии общедоступности образования.</w:t>
      </w:r>
    </w:p>
    <w:p w:rsidR="00210799" w:rsidRPr="003013EA" w:rsidRDefault="00210799" w:rsidP="00BB6AE9">
      <w:pPr>
        <w:ind w:firstLine="708"/>
        <w:jc w:val="both"/>
      </w:pPr>
      <w:r w:rsidRPr="003013EA">
        <w:t>9. Муниципальная образовательная организация может быть образована путем создания, а также в результате реорганизации существующих муниципальных образовательных организаций.</w:t>
      </w:r>
    </w:p>
    <w:p w:rsidR="00210799" w:rsidRPr="003013EA" w:rsidRDefault="00210799" w:rsidP="00BB6AE9">
      <w:pPr>
        <w:ind w:firstLine="708"/>
        <w:jc w:val="both"/>
      </w:pPr>
      <w:r w:rsidRPr="003013EA">
        <w:t>10. С предложением о создании муниципальной образовательной организации выступает Управление образования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11. Решение о создании муниципальной образовательной организаций должно содержать: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создаваемой муниципальной образовательной организации с указанием её типа;</w:t>
      </w:r>
    </w:p>
    <w:p w:rsidR="00210799" w:rsidRPr="003013EA" w:rsidRDefault="00210799" w:rsidP="00210799">
      <w:pPr>
        <w:ind w:firstLine="708"/>
        <w:jc w:val="both"/>
      </w:pPr>
      <w:r w:rsidRPr="003013EA">
        <w:t>основные цели и задачи деятельности создаваемой муниципальной образовательной организации, определенные в соответствии с федеральным законодательством, законодательством Свердловской области, нормативно-правовыми актами органов местного самоуправления;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муниципального органа, который будет осуществлять функции и полномочия учредителя создаваемой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сведения о недвижимом имуществе (в том числе земельных участках), которое планируется закрепить (предоставить в постоянное (бессрочное) пользование) за создаваемой муниципальной  образовательной организацией;</w:t>
      </w:r>
    </w:p>
    <w:p w:rsidR="00210799" w:rsidRPr="003013EA" w:rsidRDefault="00210799" w:rsidP="00210799">
      <w:pPr>
        <w:ind w:firstLine="708"/>
        <w:jc w:val="both"/>
      </w:pPr>
      <w:r w:rsidRPr="003013EA">
        <w:t>поручение структурному подразделению Администрации городского округа Верхотурский, а именно Комитету по управлению муниципальным имуществом, закрепить за муниципальной образовательной организацией на праве оперативного управления имущество, передать по акту приема-передачи имущество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предельную штатную численность работников (для казенной организации);</w:t>
      </w:r>
    </w:p>
    <w:p w:rsidR="00210799" w:rsidRPr="003013EA" w:rsidRDefault="00210799" w:rsidP="00210799">
      <w:pPr>
        <w:ind w:firstLine="708"/>
        <w:jc w:val="both"/>
      </w:pPr>
      <w:r w:rsidRPr="003013EA">
        <w:t>перечень мероприятий по созданию муниципальной образовательной организации с указанием сроков их проведения.</w:t>
      </w:r>
    </w:p>
    <w:p w:rsidR="00210799" w:rsidRPr="003013EA" w:rsidRDefault="00210799" w:rsidP="00BB6AE9">
      <w:pPr>
        <w:ind w:firstLine="708"/>
        <w:jc w:val="both"/>
      </w:pPr>
      <w:r w:rsidRPr="003013EA">
        <w:t>12. Пояснительная записка, представляемая одновременно с проектом постановления администрации городского округа Верхотурский о создании муниципальной образовательной организации в адрес главы Администрации городского округа Верхотурский, готовится инициатором создания муниципальной образовательной организации и должна содержать:</w:t>
      </w:r>
    </w:p>
    <w:p w:rsidR="00210799" w:rsidRPr="003013EA" w:rsidRDefault="00210799" w:rsidP="00210799">
      <w:pPr>
        <w:ind w:firstLine="708"/>
        <w:jc w:val="both"/>
      </w:pPr>
      <w:r w:rsidRPr="003013EA">
        <w:t>обоснование целесообразности создания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 предоставлении создаваемой муниципальной образовательной организации права выполнять отдельные образовательные функции (для казенного учреждения);</w:t>
      </w:r>
    </w:p>
    <w:p w:rsidR="00210799" w:rsidRPr="003013EA" w:rsidRDefault="00210799" w:rsidP="00210799">
      <w:pPr>
        <w:ind w:firstLine="708"/>
        <w:jc w:val="both"/>
      </w:pPr>
      <w:r w:rsidRPr="003013EA">
        <w:t>обоснование создания муниципальной образовательной организации должно содержать смету затрат на содержание указанной организации.</w:t>
      </w:r>
    </w:p>
    <w:p w:rsidR="00210799" w:rsidRPr="003013EA" w:rsidRDefault="00210799" w:rsidP="00BB6AE9">
      <w:pPr>
        <w:ind w:firstLine="708"/>
        <w:jc w:val="both"/>
      </w:pPr>
      <w:r w:rsidRPr="003013EA">
        <w:t>В случае планирования платных услуг, оказываемых муниципальной образовательной организации, указывается их стоимость и объем.</w:t>
      </w:r>
    </w:p>
    <w:p w:rsidR="00210799" w:rsidRPr="003013EA" w:rsidRDefault="00210799" w:rsidP="00BB6AE9">
      <w:pPr>
        <w:ind w:firstLine="708"/>
        <w:jc w:val="both"/>
      </w:pPr>
      <w:r w:rsidRPr="003013EA">
        <w:t>13. После принятия решения о создании муниципальной образовательной организации, предусмотренного настоящим Порядком, Постановлением Администрации городского округа Верхотурский, утверждается Устав этой муниципальной образовательной организации в установленном порядке.</w:t>
      </w:r>
    </w:p>
    <w:p w:rsidR="00210799" w:rsidRPr="003013EA" w:rsidRDefault="00210799" w:rsidP="00BB6AE9">
      <w:pPr>
        <w:ind w:firstLine="708"/>
        <w:jc w:val="both"/>
      </w:pPr>
      <w:r w:rsidRPr="003013EA">
        <w:t>14. Для осуществления образовательной деятельности муниципальная образовательная организация получает лицензию, проходит государственную аккредитацию в порядке, предусмотренном законодательством.</w:t>
      </w:r>
    </w:p>
    <w:p w:rsidR="00210799" w:rsidRPr="003013EA" w:rsidRDefault="00210799" w:rsidP="00BB6AE9">
      <w:pPr>
        <w:ind w:firstLine="708"/>
        <w:jc w:val="both"/>
      </w:pPr>
      <w:r w:rsidRPr="003013EA">
        <w:lastRenderedPageBreak/>
        <w:t>15. Муниципальная образовательная организация финансируется за счет средств местного бюджета, в том числе за счет субвенций, поступивших в бюджет городского округа Верхотурский в порядке и на цели предусмотренные законодательством.</w:t>
      </w:r>
    </w:p>
    <w:p w:rsidR="00210799" w:rsidRPr="003013EA" w:rsidRDefault="00210799" w:rsidP="00210799">
      <w:pPr>
        <w:jc w:val="center"/>
        <w:rPr>
          <w:b/>
        </w:rPr>
      </w:pPr>
    </w:p>
    <w:p w:rsidR="00210799" w:rsidRPr="003013EA" w:rsidRDefault="00210799" w:rsidP="00210799">
      <w:pPr>
        <w:jc w:val="center"/>
        <w:rPr>
          <w:b/>
        </w:rPr>
      </w:pPr>
      <w:r w:rsidRPr="003013EA">
        <w:rPr>
          <w:b/>
        </w:rPr>
        <w:t>Глава 3. Реорганизация муниципальной образовательной организации</w:t>
      </w:r>
    </w:p>
    <w:p w:rsidR="00210799" w:rsidRPr="003013EA" w:rsidRDefault="00210799" w:rsidP="00210799">
      <w:pPr>
        <w:jc w:val="both"/>
      </w:pPr>
    </w:p>
    <w:p w:rsidR="00210799" w:rsidRPr="003013EA" w:rsidRDefault="00210799" w:rsidP="00BB6AE9">
      <w:pPr>
        <w:ind w:firstLine="708"/>
        <w:jc w:val="both"/>
      </w:pPr>
      <w:r w:rsidRPr="003013EA">
        <w:t>16. Реорганизация муниципальной образовательной организации может быть осуществлена в случае признания его деятельности неэффективной в форме слияния, присоединения, разделения, выделения и преобразования.</w:t>
      </w:r>
    </w:p>
    <w:p w:rsidR="00210799" w:rsidRPr="003013EA" w:rsidRDefault="00210799" w:rsidP="00BB6AE9">
      <w:pPr>
        <w:ind w:firstLine="708"/>
        <w:jc w:val="both"/>
      </w:pPr>
      <w:r w:rsidRPr="003013EA">
        <w:t>17. Реорганизация муниципальной образовательной организации осуществляется в соответствии с действующим законодательством Российской Федерации, а также настоящим Порядком.</w:t>
      </w:r>
    </w:p>
    <w:p w:rsidR="00210799" w:rsidRPr="003013EA" w:rsidRDefault="00210799" w:rsidP="00BB6AE9">
      <w:pPr>
        <w:ind w:firstLine="708"/>
        <w:jc w:val="both"/>
      </w:pPr>
      <w:r w:rsidRPr="003013EA">
        <w:t>18. С инициативой о реорганизации муниципальной образовательной организации выступает Управление образования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19. Для принятия решения о реорганизации муниципальной образовательной организации готовится предварительная экспертная оценка последствий принятого решения для обеспечения образования, воспитания и развития детей.</w:t>
      </w:r>
    </w:p>
    <w:p w:rsidR="00210799" w:rsidRPr="003013EA" w:rsidRDefault="00210799" w:rsidP="00BB6AE9">
      <w:pPr>
        <w:ind w:firstLine="708"/>
        <w:jc w:val="both"/>
      </w:pPr>
      <w:r w:rsidRPr="003013EA">
        <w:t xml:space="preserve">20. Принятие решения о реорганизации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 </w:t>
      </w:r>
    </w:p>
    <w:p w:rsidR="00210799" w:rsidRPr="003013EA" w:rsidRDefault="00210799" w:rsidP="00BB6AE9">
      <w:pPr>
        <w:ind w:firstLine="708"/>
        <w:jc w:val="both"/>
      </w:pPr>
      <w:r w:rsidRPr="003013EA">
        <w:t>21. Решение о реорганизации муниципальной образовательной организации должно содержать: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муниципальной образовательной организации, участвующей в процессе реорганизации, с указанием её типа;</w:t>
      </w:r>
    </w:p>
    <w:p w:rsidR="00210799" w:rsidRPr="003013EA" w:rsidRDefault="00210799" w:rsidP="00210799">
      <w:pPr>
        <w:ind w:firstLine="708"/>
        <w:jc w:val="both"/>
      </w:pPr>
      <w:r w:rsidRPr="003013EA">
        <w:t>форму реорганизации муниципальной образовательной организации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муниципальной образовательной организации после завершения процесса реорганизации;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органа местного самоуправления, осуществляющего полномочия учредителя реорганизуемой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об изменении (сохранении) основных целей деятельности реорганизуемой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 руководителе реорганизуемой муниципальной образовательной организации (организаций);</w:t>
      </w:r>
    </w:p>
    <w:p w:rsidR="00210799" w:rsidRPr="003013EA" w:rsidRDefault="00210799" w:rsidP="00210799">
      <w:pPr>
        <w:ind w:firstLine="708"/>
        <w:jc w:val="both"/>
      </w:pPr>
      <w:r w:rsidRPr="003013EA">
        <w:t>сведения о закреплении либо изъятии ранее закрепленного за муниципальной образовательной организацией имущественного комплекса, переходе имущественных и неимущественных прав и обязанностей 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об изменении (сохранении) штатной численности (для казенных организаций);</w:t>
      </w:r>
    </w:p>
    <w:p w:rsidR="00210799" w:rsidRPr="003013EA" w:rsidRDefault="00210799" w:rsidP="00210799">
      <w:pPr>
        <w:ind w:firstLine="708"/>
        <w:jc w:val="both"/>
      </w:pPr>
      <w:r w:rsidRPr="003013EA">
        <w:t>перечень мероприятий по реорганизации муниципальной образовательной организации с указанием сроков их проведения.</w:t>
      </w:r>
    </w:p>
    <w:p w:rsidR="00210799" w:rsidRPr="003013EA" w:rsidRDefault="00210799" w:rsidP="00BB6AE9">
      <w:pPr>
        <w:ind w:firstLine="708"/>
        <w:jc w:val="both"/>
      </w:pPr>
      <w:r w:rsidRPr="003013EA">
        <w:t xml:space="preserve">22. </w:t>
      </w:r>
      <w:proofErr w:type="gramStart"/>
      <w:r w:rsidRPr="003013EA">
        <w:t>До принятия решения о реорганизации муниципальной образовательной организации проводится предварительная экспертная оценка последствий принятия этого решения в соответствии с Порядком проведения оценки последствий принятия решения о реорганизации или ликвидации муниципальной образовательной организации, расположенной на территории городского округа Верхотурский, утвержденного постановлением Администрации городского округа Верхотурский 31.08.2016 № 741, для обеспечения жизнедеятельности, образования, воспитания, развития, отдыха и оздоровления детей, социального обслуживания.</w:t>
      </w:r>
      <w:proofErr w:type="gramEnd"/>
      <w:r w:rsidRPr="003013EA">
        <w:t xml:space="preserve"> Экспертная комиссия создается постановлением Администрации городского округа Верхотурский. </w:t>
      </w:r>
    </w:p>
    <w:p w:rsidR="00210799" w:rsidRPr="003013EA" w:rsidRDefault="00210799" w:rsidP="00210799">
      <w:pPr>
        <w:jc w:val="both"/>
      </w:pPr>
      <w:r w:rsidRPr="003013EA">
        <w:tab/>
      </w:r>
      <w:proofErr w:type="gramStart"/>
      <w:r w:rsidRPr="003013EA">
        <w:t xml:space="preserve">При реорганизации муниципальной образовательной организации в форме присоединения к ней одной или несколько организаций, лицензия и свидетельство о государственной аккредитации реорганизованной муниципальной образовательной организации переоформляются в порядке, установленном Правительством Российской Федерации, с учетом лицензий и свидетельств о государственной аккредитации присоединяемых организаций на период до окончания срока действия лицензии и </w:t>
      </w:r>
      <w:r w:rsidRPr="003013EA">
        <w:lastRenderedPageBreak/>
        <w:t>свидетельства о государственной аккредитации реорганизованной муниципальной образовательной организации.</w:t>
      </w:r>
      <w:proofErr w:type="gramEnd"/>
    </w:p>
    <w:p w:rsidR="00210799" w:rsidRPr="003013EA" w:rsidRDefault="00210799" w:rsidP="00BB6AE9">
      <w:pPr>
        <w:ind w:firstLine="708"/>
        <w:jc w:val="both"/>
      </w:pPr>
      <w:r w:rsidRPr="003013EA">
        <w:t>23. Проект постановления Администрации городского округа Верхотурский о реорганизации муниципальной образовательной организации подлежит согласованию в порядке, установленном Регламентом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24. Реорганизуемая муниципальная образовательная организация в двухнедельный срок со дня получения свидетельства о внесении записи в Единый государственный реестр юридических лиц представляет в Администрацию городского округа Верхотурский копии документов, связанных с реорганизацией муниципальной образовательной организации, для внесения изменений в документы общего и специализированного учета объектов муниципальной собственности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25. Публикация в печати извещения о реорганизации и о сроке реорганизации, письменное извещение кредиторов реорганизуемой муниципальной образовательной организации в порядке и сроки, установленные действующим законодательством РФ, подготовка Устава, внесение изменений в Устав и обеспечение их государственной регистрации, подготовка передаточного акта или разделительного баланса возлагаются на руководителя организации.</w:t>
      </w:r>
    </w:p>
    <w:p w:rsidR="00210799" w:rsidRPr="003013EA" w:rsidRDefault="00210799" w:rsidP="00BB6AE9">
      <w:pPr>
        <w:ind w:firstLine="708"/>
        <w:jc w:val="both"/>
      </w:pPr>
      <w:r w:rsidRPr="003013EA">
        <w:t>26. При реорганизации в форме присоединения, слияния, разделения комиссией по реорганизации составляется акт об уничтожении печатей и штампов, прекративших свою деятельность муниципальных образовательных организаций. Акт передается вместе с документами правопреемнику.</w:t>
      </w:r>
    </w:p>
    <w:p w:rsidR="00210799" w:rsidRPr="003013EA" w:rsidRDefault="00210799" w:rsidP="00BB6AE9">
      <w:pPr>
        <w:ind w:firstLine="708"/>
        <w:jc w:val="both"/>
      </w:pPr>
      <w:r w:rsidRPr="003013EA">
        <w:t>27. Муниципальная образовательная организация считается реорганизованной с момента внесения записи о реорганизации в Единый государственный реестр юридических лиц.</w:t>
      </w:r>
    </w:p>
    <w:p w:rsidR="00210799" w:rsidRPr="003013EA" w:rsidRDefault="00210799" w:rsidP="00BB6AE9">
      <w:pPr>
        <w:ind w:firstLine="708"/>
        <w:jc w:val="both"/>
      </w:pPr>
      <w:r w:rsidRPr="003013EA">
        <w:t>28. Государственная регистрация вновь возникшей в результате реорганизации муниципальной образовательной организации, внесение записи о прекращении деятельности муниципальной образовательной организации, а также государственная регистрация вносимых в Устав изменений осуществляется в порядке, установленном действующим законодательством РФ.</w:t>
      </w:r>
    </w:p>
    <w:p w:rsidR="00210799" w:rsidRPr="003013EA" w:rsidRDefault="00210799" w:rsidP="00BB6AE9">
      <w:pPr>
        <w:ind w:firstLine="708"/>
        <w:jc w:val="both"/>
      </w:pPr>
      <w:r w:rsidRPr="003013EA">
        <w:t xml:space="preserve">29. </w:t>
      </w:r>
      <w:proofErr w:type="gramStart"/>
      <w:r w:rsidRPr="003013EA">
        <w:t>Руководитель муниципальной образовательной организации в трехдневный срок после получения в регистрирующем органе свидетельств (в том числе свидетельств о внесении записи в Единый государственный реестр юридических лиц, о регистрации изменений и (или) дополнений в устав, постановке на учет в налоговом органе и иных) предоставляет в Комитет по управлению муниципальным имуществом копии вышеуказанных свидетельств и копию Устава организации.</w:t>
      </w:r>
      <w:proofErr w:type="gramEnd"/>
    </w:p>
    <w:p w:rsidR="00210799" w:rsidRPr="003013EA" w:rsidRDefault="00210799" w:rsidP="00210799">
      <w:pPr>
        <w:jc w:val="both"/>
      </w:pPr>
    </w:p>
    <w:p w:rsidR="00210799" w:rsidRPr="003013EA" w:rsidRDefault="00210799" w:rsidP="00210799">
      <w:pPr>
        <w:jc w:val="center"/>
        <w:rPr>
          <w:b/>
        </w:rPr>
      </w:pPr>
      <w:r w:rsidRPr="003013EA">
        <w:rPr>
          <w:b/>
        </w:rPr>
        <w:t>Глава 4. Изменение типа муниципальной</w:t>
      </w:r>
      <w:r w:rsidRPr="003013EA">
        <w:t xml:space="preserve"> </w:t>
      </w:r>
      <w:r w:rsidRPr="003013EA">
        <w:rPr>
          <w:b/>
        </w:rPr>
        <w:t>образовательной организации</w:t>
      </w:r>
    </w:p>
    <w:p w:rsidR="00210799" w:rsidRPr="003013EA" w:rsidRDefault="00210799" w:rsidP="00210799">
      <w:pPr>
        <w:jc w:val="center"/>
        <w:rPr>
          <w:b/>
        </w:rPr>
      </w:pPr>
    </w:p>
    <w:p w:rsidR="00210799" w:rsidRPr="003013EA" w:rsidRDefault="00210799" w:rsidP="00BB6AE9">
      <w:pPr>
        <w:ind w:firstLine="708"/>
        <w:jc w:val="both"/>
      </w:pPr>
      <w:r w:rsidRPr="003013EA">
        <w:t>30. Изменение типа муниципальной образовательной организации не является его реорганизацией.</w:t>
      </w:r>
    </w:p>
    <w:p w:rsidR="00210799" w:rsidRPr="003013EA" w:rsidRDefault="00210799" w:rsidP="00BB6AE9">
      <w:pPr>
        <w:ind w:firstLine="708"/>
        <w:jc w:val="both"/>
      </w:pPr>
      <w:r w:rsidRPr="003013EA">
        <w:t>31. Решение об изменении типа муниципальной образовательной организации принимается и оформляется в виде нормативного правового акта в форме постановления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32. Постановление Администрации городского округа Верхотурский  об изменении типа муниципальной образовательной организации должно содержать: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существующей муниципальной образовательной организации с указанием его типа;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создаваемой муниципальной образовательной организации с указанием его типа;</w:t>
      </w:r>
    </w:p>
    <w:p w:rsidR="00210799" w:rsidRPr="003013EA" w:rsidRDefault="00210799" w:rsidP="00210799">
      <w:pPr>
        <w:ind w:firstLine="708"/>
        <w:jc w:val="both"/>
      </w:pPr>
      <w:r w:rsidRPr="003013EA">
        <w:t>наименование органа местного самоуправления, осуществляющего полномочия учредителя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об изменении (сохранении) основных целей деятельности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t>информацию об изменении (сохранении) штатной  численности муниципальной образовательной организации;</w:t>
      </w:r>
    </w:p>
    <w:p w:rsidR="00210799" w:rsidRPr="003013EA" w:rsidRDefault="00210799" w:rsidP="00210799">
      <w:pPr>
        <w:ind w:firstLine="708"/>
        <w:jc w:val="both"/>
      </w:pPr>
      <w:r w:rsidRPr="003013EA">
        <w:lastRenderedPageBreak/>
        <w:t>перечень мероприятий по созданию муниципальной образовательной организации с указанием сроков их проведения.</w:t>
      </w:r>
    </w:p>
    <w:p w:rsidR="00210799" w:rsidRPr="003013EA" w:rsidRDefault="00210799" w:rsidP="00BB6AE9">
      <w:pPr>
        <w:ind w:firstLine="708"/>
        <w:jc w:val="both"/>
      </w:pPr>
      <w:r w:rsidRPr="003013EA">
        <w:t>33. С предложением  об изменении типа муниципальной образовательной организации выступает Управление образования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 xml:space="preserve">34. </w:t>
      </w:r>
      <w:proofErr w:type="gramStart"/>
      <w:r w:rsidRPr="003013EA">
        <w:t>До принятия решения об изменении типа муниципальной образовательной организации проводится предварительная экспертная оценка последствий принятия этого решения в соответствии с Порядком проведения оценки последствий принятия решения о реорганизации или ликвидации муниципальной образовательной организации, расположенной на территории городского округа Верхотурский, утвержденного Постановлением Администрации городского округа Верхотурский 31.08.2016 № 741, для обеспечения жизнедеятельности, образования, воспитания, развития, отдыха и оздоровления детей, социального обслуживания.</w:t>
      </w:r>
      <w:proofErr w:type="gramEnd"/>
      <w:r w:rsidRPr="003013EA">
        <w:t xml:space="preserve"> Экспертная комиссия создается постановлением Администрации городского округа Верхотурский. Состав экспертной комиссии не менее пяти человек. В состав экспертной комиссии включаются представители органов местного самоуправления, Управления образования Администрации городского округа Верхотурский, образовательных учреждений, общественных организаций.</w:t>
      </w:r>
    </w:p>
    <w:p w:rsidR="00210799" w:rsidRPr="003013EA" w:rsidRDefault="00210799" w:rsidP="00210799">
      <w:pPr>
        <w:jc w:val="both"/>
      </w:pPr>
      <w:r w:rsidRPr="003013EA">
        <w:tab/>
        <w:t>Список членов экспертной комиссии утверждается постановлением Администрации городского округа Верхотурский по представлению Управления образования Администрации городского округа Верхотурский.</w:t>
      </w:r>
    </w:p>
    <w:p w:rsidR="00210799" w:rsidRPr="003013EA" w:rsidRDefault="00210799" w:rsidP="00210799">
      <w:pPr>
        <w:jc w:val="both"/>
      </w:pPr>
      <w:r w:rsidRPr="003013EA">
        <w:tab/>
        <w:t>Экспертная оценка оформляется заключением, которое включает обоснование необходимости изменения типа муниципальной образовательной организации (педагогическая необходимость, экономический эффект, демографические тенденции и др.); содержать информацию о возможностях реализации права на образование для учащихся данной организации, детей дошкольного возраста; отражать перспективы дальнейшего трудоустройства работников муниципальной образовательной организации;  содержать прогноз последствий изменения типа муниципальной образовательной организации для обеспечения жизнедеятельности, образования, воспитания и развития детей, обслуживаемых данным учреждением. Заключение экспертной комиссии утверждается Учредителем.</w:t>
      </w:r>
    </w:p>
    <w:p w:rsidR="00210799" w:rsidRPr="003013EA" w:rsidRDefault="00210799" w:rsidP="00BB6AE9">
      <w:pPr>
        <w:ind w:firstLine="708"/>
        <w:jc w:val="both"/>
      </w:pPr>
      <w:r w:rsidRPr="003013EA">
        <w:t>35. Проект постановления Администрации городского округа Верхотурский об изменении типа муниципальной образовательной организации подготавливается Управлением образования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36. Изменения и дополнения в Устав муниципальной образовательной организации вносятся по решению учредителя и подлежат государственной регистрации в установленном законом порядке.</w:t>
      </w:r>
    </w:p>
    <w:p w:rsidR="00210799" w:rsidRPr="003013EA" w:rsidRDefault="00210799" w:rsidP="00210799">
      <w:pPr>
        <w:jc w:val="both"/>
      </w:pPr>
    </w:p>
    <w:p w:rsidR="00210799" w:rsidRPr="003013EA" w:rsidRDefault="00210799" w:rsidP="00210799">
      <w:pPr>
        <w:jc w:val="center"/>
        <w:rPr>
          <w:b/>
        </w:rPr>
      </w:pPr>
      <w:r w:rsidRPr="003013EA">
        <w:rPr>
          <w:b/>
        </w:rPr>
        <w:t>Глава 5. Ликвидация муниципальной</w:t>
      </w:r>
      <w:r w:rsidRPr="003013EA">
        <w:t xml:space="preserve"> </w:t>
      </w:r>
      <w:r w:rsidRPr="003013EA">
        <w:rPr>
          <w:b/>
        </w:rPr>
        <w:t>образовательной организации</w:t>
      </w:r>
    </w:p>
    <w:p w:rsidR="00210799" w:rsidRPr="003013EA" w:rsidRDefault="00210799" w:rsidP="00210799">
      <w:pPr>
        <w:jc w:val="center"/>
        <w:rPr>
          <w:b/>
        </w:rPr>
      </w:pPr>
    </w:p>
    <w:p w:rsidR="00210799" w:rsidRPr="003013EA" w:rsidRDefault="00210799" w:rsidP="00BB6AE9">
      <w:pPr>
        <w:ind w:firstLine="708"/>
        <w:jc w:val="both"/>
      </w:pPr>
      <w:r w:rsidRPr="003013EA">
        <w:t>37. С предложением о ликвидации муниципальной образовательной организации выступает Управление образования Администрации городского округа Верхотурский.</w:t>
      </w:r>
    </w:p>
    <w:p w:rsidR="00210799" w:rsidRPr="003013EA" w:rsidRDefault="00210799" w:rsidP="00BB6AE9">
      <w:pPr>
        <w:ind w:firstLine="708"/>
        <w:jc w:val="both"/>
      </w:pPr>
      <w:r w:rsidRPr="003013EA">
        <w:t>38. Муниципальная образовательная организация может быть ликвидирована по решению Администрации городского округа Верхотурский, на основании постановления Администрации городского округа Верхотурский, либо по решению суда по основаниям и в порядке, которые установлены Гражданским законодательством Российской Федерации, с учетом особенностей, предусмотренных законодательством об образовании в Российской Федерации и настоящим Порядком.</w:t>
      </w:r>
    </w:p>
    <w:p w:rsidR="00210799" w:rsidRPr="003013EA" w:rsidRDefault="00210799" w:rsidP="00BB6AE9">
      <w:pPr>
        <w:ind w:firstLine="708"/>
        <w:jc w:val="both"/>
      </w:pPr>
      <w:r w:rsidRPr="003013EA">
        <w:t>39. До принятия решения о ликвидации муниципальной образовательной организации должна быть проведена предварительная экспертная оценка последствий принятия этого решения для обеспечения жизнедеятельности, образования, воспитания, отдыха и оздоровления детей, социального обслуживания.</w:t>
      </w:r>
    </w:p>
    <w:p w:rsidR="00210799" w:rsidRPr="003013EA" w:rsidRDefault="00210799" w:rsidP="00210799">
      <w:pPr>
        <w:jc w:val="both"/>
      </w:pPr>
      <w:r w:rsidRPr="003013EA">
        <w:t xml:space="preserve">Экспертная оценка оформляется заключением, которое должно включать обоснование необходимости ликвидации муниципальной образовательной организации (педагогическая необходимость, экономический эффект, демографические тенденции и др.); содержать информацию о возможностях реализации права на образование для обучающихся, воспитанников (детей) данной муниципальной образовательной организации, отражать </w:t>
      </w:r>
      <w:r w:rsidRPr="003013EA">
        <w:lastRenderedPageBreak/>
        <w:t>перспективы дальнейшего трудоустройства работников муниципальной образовательной организации.</w:t>
      </w:r>
    </w:p>
    <w:p w:rsidR="00210799" w:rsidRPr="003013EA" w:rsidRDefault="00210799" w:rsidP="00BB6AE9">
      <w:pPr>
        <w:ind w:firstLine="708"/>
        <w:jc w:val="both"/>
      </w:pPr>
      <w:r w:rsidRPr="003013EA">
        <w:t>40. Учредитель муниципальной образовательной организации назначает ликвидационную комиссию и устанавливает порядок и сроки ликвидации муниципальной образовательной организации в соответствии с Гражданским кодексом Российской Федерации.</w:t>
      </w:r>
    </w:p>
    <w:p w:rsidR="00210799" w:rsidRPr="003013EA" w:rsidRDefault="00210799" w:rsidP="00BB6AE9">
      <w:pPr>
        <w:ind w:firstLine="708"/>
        <w:jc w:val="both"/>
      </w:pPr>
      <w:r w:rsidRPr="003013EA">
        <w:t>41. С момента назначения ликвидационной комиссии к ней переходят полномочия по управлению делами муниципальной образовательной организации. Ликвидационная комиссия от имени ликвидируемого юридического лица выступает в суде.</w:t>
      </w:r>
    </w:p>
    <w:p w:rsidR="00210799" w:rsidRPr="003013EA" w:rsidRDefault="00210799" w:rsidP="00BB6AE9">
      <w:pPr>
        <w:ind w:firstLine="708"/>
        <w:jc w:val="both"/>
      </w:pPr>
      <w:r w:rsidRPr="003013EA">
        <w:t xml:space="preserve">42. </w:t>
      </w:r>
      <w:proofErr w:type="gramStart"/>
      <w:r w:rsidRPr="003013EA">
        <w:t>Ликвидация муниципальной образовательной организации считается завершенной, а муниципальная образовательная организация – прекратившим существование после внесения об этом записи в Единый государственный  реестр юридических лиц.</w:t>
      </w:r>
      <w:proofErr w:type="gramEnd"/>
    </w:p>
    <w:p w:rsidR="00210799" w:rsidRPr="003013EA" w:rsidRDefault="00210799" w:rsidP="00BB6AE9">
      <w:pPr>
        <w:ind w:firstLine="708"/>
        <w:jc w:val="both"/>
      </w:pPr>
      <w:r w:rsidRPr="003013EA">
        <w:t>43. Реорганизация и ликвидация муниципальной образовательной организации проводится по окончании учебного года.</w:t>
      </w:r>
    </w:p>
    <w:p w:rsidR="00210799" w:rsidRPr="003013EA" w:rsidRDefault="00210799" w:rsidP="00BB6AE9">
      <w:pPr>
        <w:ind w:firstLine="708"/>
        <w:jc w:val="both"/>
      </w:pPr>
      <w:bookmarkStart w:id="0" w:name="_GoBack"/>
      <w:bookmarkEnd w:id="0"/>
      <w:r w:rsidRPr="003013EA">
        <w:t>44. Принятие решения о ликвидации муниципальной 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210799" w:rsidRPr="003013EA" w:rsidRDefault="00210799" w:rsidP="00210799">
      <w:pPr>
        <w:jc w:val="both"/>
      </w:pPr>
    </w:p>
    <w:p w:rsidR="00210799" w:rsidRPr="003013EA" w:rsidRDefault="00210799" w:rsidP="00210799">
      <w:pPr>
        <w:jc w:val="both"/>
      </w:pPr>
    </w:p>
    <w:p w:rsidR="00210799" w:rsidRPr="001F6ADA" w:rsidRDefault="00210799" w:rsidP="001F6ADA">
      <w:pPr>
        <w:jc w:val="both"/>
        <w:rPr>
          <w:sz w:val="27"/>
          <w:szCs w:val="27"/>
        </w:rPr>
      </w:pPr>
    </w:p>
    <w:sectPr w:rsidR="00210799" w:rsidRPr="001F6ADA" w:rsidSect="001F6A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3349"/>
    <w:multiLevelType w:val="hybridMultilevel"/>
    <w:tmpl w:val="972A9378"/>
    <w:lvl w:ilvl="0" w:tplc="0F7689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E41937"/>
    <w:multiLevelType w:val="hybridMultilevel"/>
    <w:tmpl w:val="20EE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321C"/>
    <w:rsid w:val="00194EB0"/>
    <w:rsid w:val="001D6816"/>
    <w:rsid w:val="001F6ADA"/>
    <w:rsid w:val="00210799"/>
    <w:rsid w:val="00306D60"/>
    <w:rsid w:val="00384FDD"/>
    <w:rsid w:val="00386E52"/>
    <w:rsid w:val="005312D4"/>
    <w:rsid w:val="005F71E5"/>
    <w:rsid w:val="0063321C"/>
    <w:rsid w:val="006457EF"/>
    <w:rsid w:val="0067533F"/>
    <w:rsid w:val="00842341"/>
    <w:rsid w:val="00876C83"/>
    <w:rsid w:val="008835BB"/>
    <w:rsid w:val="009E2FFE"/>
    <w:rsid w:val="00A16674"/>
    <w:rsid w:val="00A44F9D"/>
    <w:rsid w:val="00A528F2"/>
    <w:rsid w:val="00B93272"/>
    <w:rsid w:val="00B94E81"/>
    <w:rsid w:val="00B96B91"/>
    <w:rsid w:val="00BB6AE9"/>
    <w:rsid w:val="00C139DC"/>
    <w:rsid w:val="00C41F5F"/>
    <w:rsid w:val="00CE12E1"/>
    <w:rsid w:val="00CF56B5"/>
    <w:rsid w:val="00D2710D"/>
    <w:rsid w:val="00D327D3"/>
    <w:rsid w:val="00DF58B6"/>
    <w:rsid w:val="00EA35FF"/>
    <w:rsid w:val="00ED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1C"/>
    <w:pPr>
      <w:keepNext/>
      <w:jc w:val="center"/>
      <w:outlineLvl w:val="0"/>
    </w:pPr>
    <w:rPr>
      <w:rFonts w:ascii="Calibri" w:hAnsi="Calibri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3321C"/>
    <w:pPr>
      <w:keepNext/>
      <w:jc w:val="center"/>
      <w:outlineLvl w:val="1"/>
    </w:pPr>
    <w:rPr>
      <w:rFonts w:ascii="Calibri" w:hAnsi="Calibri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63321C"/>
    <w:pPr>
      <w:keepNext/>
      <w:jc w:val="center"/>
      <w:outlineLvl w:val="2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1C"/>
    <w:rPr>
      <w:rFonts w:ascii="Calibri" w:eastAsia="Times New Roman" w:hAnsi="Calibri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32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321C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semiHidden/>
    <w:rsid w:val="0063321C"/>
    <w:rPr>
      <w:rFonts w:ascii="Tahoma" w:hAnsi="Tahoma" w:cs="Tahoma"/>
      <w:color w:val="0000FF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332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21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3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8CEF0-1087-4181-AC68-714877BB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Информационный</dc:creator>
  <cp:keywords/>
  <dc:description/>
  <cp:lastModifiedBy>Ольга А. Тарамженина</cp:lastModifiedBy>
  <cp:revision>8</cp:revision>
  <cp:lastPrinted>2017-01-30T08:57:00Z</cp:lastPrinted>
  <dcterms:created xsi:type="dcterms:W3CDTF">2017-01-09T09:18:00Z</dcterms:created>
  <dcterms:modified xsi:type="dcterms:W3CDTF">2017-01-30T08:58:00Z</dcterms:modified>
</cp:coreProperties>
</file>