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72" w:rsidRDefault="00924A72" w:rsidP="00C23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6274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D5FB1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«</w:t>
      </w:r>
      <w:r w:rsidR="000D5FB1" w:rsidRPr="00107000">
        <w:rPr>
          <w:rFonts w:ascii="Times New Roman" w:hAnsi="Times New Roman" w:cs="Times New Roman"/>
          <w:b/>
          <w:sz w:val="24"/>
          <w:szCs w:val="24"/>
        </w:rPr>
        <w:t>Присвоение адреса объекту недвижимости</w:t>
      </w:r>
      <w:r w:rsidR="0047255F">
        <w:rPr>
          <w:rFonts w:ascii="Times New Roman" w:hAnsi="Times New Roman" w:cs="Times New Roman"/>
          <w:b/>
          <w:sz w:val="24"/>
          <w:szCs w:val="24"/>
        </w:rPr>
        <w:t>»</w:t>
      </w:r>
    </w:p>
    <w:p w:rsidR="00D05598" w:rsidRPr="00107000" w:rsidRDefault="000D5FB1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255F">
        <w:rPr>
          <w:rFonts w:ascii="Times New Roman" w:hAnsi="Times New Roman" w:cs="Times New Roman"/>
          <w:b/>
          <w:sz w:val="24"/>
          <w:szCs w:val="24"/>
        </w:rPr>
        <w:t xml:space="preserve">городском округе </w:t>
      </w:r>
      <w:proofErr w:type="gramStart"/>
      <w:r w:rsidR="0047255F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107000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03"/>
        <w:gridCol w:w="4553"/>
        <w:gridCol w:w="3989"/>
      </w:tblGrid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47255F" w:rsidRDefault="006B22C4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5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7255F" w:rsidRPr="0047255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47255F" w:rsidRPr="0047255F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</w:tc>
      </w:tr>
      <w:tr w:rsidR="00D05598" w:rsidRPr="008A09DE" w:rsidTr="00DF4BBC">
        <w:tc>
          <w:tcPr>
            <w:tcW w:w="80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="00965620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E5B8B7" w:themeFill="accent2" w:themeFillTint="66"/>
          </w:tcPr>
          <w:p w:rsidR="00D05598" w:rsidRPr="008A09DE" w:rsidRDefault="0047255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5F">
              <w:rPr>
                <w:rFonts w:ascii="Times New Roman" w:hAnsi="Times New Roman" w:cs="Times New Roman"/>
                <w:sz w:val="20"/>
                <w:szCs w:val="20"/>
              </w:rPr>
              <w:t>6600000010000643206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8A09DE" w:rsidRDefault="00920544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4725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</w:t>
            </w:r>
          </w:p>
          <w:p w:rsidR="000D5FB1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4725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</w:t>
            </w:r>
            <w:r w:rsidR="0047255F" w:rsidRPr="0047255F">
              <w:rPr>
                <w:rFonts w:ascii="Times New Roman" w:hAnsi="Times New Roman" w:cs="Times New Roman"/>
                <w:sz w:val="20"/>
                <w:szCs w:val="20"/>
              </w:rPr>
              <w:t>городского округа Верхотурский</w:t>
            </w:r>
            <w:r w:rsidR="0047255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255F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7255F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Перечень услуг</w:t>
            </w:r>
          </w:p>
        </w:tc>
        <w:tc>
          <w:tcPr>
            <w:tcW w:w="3989" w:type="dxa"/>
            <w:shd w:val="clear" w:color="auto" w:fill="auto"/>
          </w:tcPr>
          <w:p w:rsidR="000D5FB1" w:rsidRPr="008A09DE" w:rsidRDefault="00086E8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4725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8A09DE" w:rsidRDefault="00086E8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физическим лицам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60BE" w:rsidRPr="008A09DE" w:rsidRDefault="004860BE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</w:t>
            </w:r>
            <w:r w:rsidR="00472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472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Радиотелефонная связь, телефонный опрос)</w:t>
            </w:r>
            <w:proofErr w:type="gramEnd"/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органа</w:t>
            </w:r>
          </w:p>
        </w:tc>
      </w:tr>
    </w:tbl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47255F">
        <w:rPr>
          <w:rFonts w:ascii="Times New Roman" w:hAnsi="Times New Roman" w:cs="Times New Roman"/>
          <w:b/>
          <w:sz w:val="24"/>
          <w:szCs w:val="24"/>
        </w:rPr>
        <w:t>б</w:t>
      </w:r>
      <w:r w:rsidRPr="0010700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7255F">
        <w:rPr>
          <w:rFonts w:ascii="Times New Roman" w:hAnsi="Times New Roman" w:cs="Times New Roman"/>
          <w:b/>
          <w:sz w:val="24"/>
          <w:szCs w:val="24"/>
        </w:rPr>
        <w:t>е</w:t>
      </w:r>
    </w:p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8A09DE" w:rsidTr="004727DE">
        <w:tc>
          <w:tcPr>
            <w:tcW w:w="2322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8A09DE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5" w:type="dxa"/>
            <w:vMerge w:val="restart"/>
          </w:tcPr>
          <w:p w:rsidR="00D05598" w:rsidRPr="008A09DE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649" w:type="dxa"/>
            <w:vMerge w:val="restart"/>
          </w:tcPr>
          <w:p w:rsidR="00D05598" w:rsidRPr="008A09DE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559" w:type="dxa"/>
            <w:gridSpan w:val="3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8A09DE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701" w:type="dxa"/>
            <w:vMerge w:val="restart"/>
          </w:tcPr>
          <w:p w:rsidR="00D05598" w:rsidRPr="008A09DE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4B1E12" w:rsidRPr="008A09DE" w:rsidTr="004727DE">
        <w:tc>
          <w:tcPr>
            <w:tcW w:w="1173" w:type="dxa"/>
            <w:shd w:val="clear" w:color="auto" w:fill="E5B8B7" w:themeFill="accent2" w:themeFillTint="66"/>
          </w:tcPr>
          <w:p w:rsidR="0047255F" w:rsidRPr="00383F00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F00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</w:t>
            </w:r>
          </w:p>
          <w:p w:rsidR="00D05598" w:rsidRPr="00383F00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F00">
              <w:rPr>
                <w:rFonts w:ascii="Times New Roman" w:hAnsi="Times New Roman" w:cs="Times New Roman"/>
                <w:sz w:val="20"/>
                <w:szCs w:val="20"/>
              </w:rPr>
              <w:t xml:space="preserve">месту нахождения </w:t>
            </w:r>
            <w:r w:rsidR="0047255F" w:rsidRPr="00383F00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383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47255F" w:rsidRPr="00383F00" w:rsidRDefault="00D05598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F00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не по месту жительства </w:t>
            </w:r>
          </w:p>
          <w:p w:rsidR="00D05598" w:rsidRPr="00383F00" w:rsidRDefault="0047255F" w:rsidP="0047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F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5598" w:rsidRPr="00383F00">
              <w:rPr>
                <w:rFonts w:ascii="Times New Roman" w:hAnsi="Times New Roman" w:cs="Times New Roman"/>
                <w:sz w:val="20"/>
                <w:szCs w:val="20"/>
              </w:rPr>
              <w:t>по месту обращения)</w:t>
            </w:r>
          </w:p>
        </w:tc>
        <w:tc>
          <w:tcPr>
            <w:tcW w:w="1147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8A09DE" w:rsidTr="004727DE">
        <w:tc>
          <w:tcPr>
            <w:tcW w:w="1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08335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833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  <w:r w:rsidR="0047255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5598" w:rsidRPr="008A09DE" w:rsidRDefault="00D05598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12" w:rsidRPr="008A09DE" w:rsidTr="004727DE">
        <w:tc>
          <w:tcPr>
            <w:tcW w:w="1173" w:type="dxa"/>
          </w:tcPr>
          <w:p w:rsidR="00BD33D1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18 рабочих дней, с момента предоставления в отдел архитектуры и градостроительства Администрации заявления </w:t>
            </w:r>
          </w:p>
          <w:p w:rsidR="00D05598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предостав-лении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ьной услуги 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поступив-ших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5C4A7A" w:rsidRPr="008A09DE" w:rsidRDefault="005C4A7A" w:rsidP="00BD3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D05598" w:rsidRPr="008A09DE" w:rsidRDefault="0000004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470" w:type="dxa"/>
          </w:tcPr>
          <w:p w:rsidR="00000040" w:rsidRPr="00000040" w:rsidRDefault="00000040" w:rsidP="000000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0040">
              <w:rPr>
                <w:rFonts w:ascii="Times New Roman" w:hAnsi="Times New Roman" w:cs="Times New Roman"/>
                <w:sz w:val="20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9" w:history="1">
              <w:r w:rsidRPr="00000040">
                <w:rPr>
                  <w:rFonts w:ascii="Times New Roman" w:hAnsi="Times New Roman" w:cs="Times New Roman"/>
                  <w:sz w:val="20"/>
                </w:rPr>
                <w:t>пунктах 27</w:t>
              </w:r>
            </w:hyperlink>
            <w:r w:rsidRPr="00000040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0" w:history="1">
              <w:r w:rsidRPr="00000040">
                <w:rPr>
                  <w:rFonts w:ascii="Times New Roman" w:hAnsi="Times New Roman" w:cs="Times New Roman"/>
                  <w:sz w:val="20"/>
                </w:rPr>
                <w:t>29</w:t>
              </w:r>
            </w:hyperlink>
            <w:r w:rsidRPr="00000040">
              <w:rPr>
                <w:rFonts w:ascii="Times New Roman" w:hAnsi="Times New Roman" w:cs="Times New Roman"/>
                <w:sz w:val="20"/>
              </w:rPr>
              <w:t xml:space="preserve"> «Правил присвоения, изменения и аннулирования адресов»;</w:t>
            </w:r>
          </w:p>
          <w:p w:rsidR="00000040" w:rsidRPr="00000040" w:rsidRDefault="00000040" w:rsidP="00000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040">
              <w:rPr>
                <w:rFonts w:ascii="Times New Roman" w:hAnsi="Times New Roman" w:cs="Times New Roman"/>
                <w:sz w:val="20"/>
                <w:szCs w:val="20"/>
              </w:rPr>
              <w:t>б) ответ на межведомстве</w:t>
            </w:r>
            <w:r w:rsidRPr="0000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нный запрос свидетельствует об отсутствии документа и (или) информации, </w:t>
            </w:r>
            <w:proofErr w:type="gramStart"/>
            <w:r w:rsidRPr="00000040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000040">
              <w:rPr>
                <w:rFonts w:ascii="Times New Roman" w:hAnsi="Times New Roman" w:cs="Times New Roman"/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00040" w:rsidRPr="00000040" w:rsidRDefault="00000040" w:rsidP="00000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040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</w:t>
            </w:r>
            <w:r w:rsidRPr="0000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выданы с нарушением порядка, установленного законодательством Российской Федерации;</w:t>
            </w:r>
          </w:p>
          <w:p w:rsidR="00000040" w:rsidRPr="00000040" w:rsidRDefault="00000040" w:rsidP="00000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040">
              <w:rPr>
                <w:rFonts w:ascii="Times New Roman" w:hAnsi="Times New Roman" w:cs="Times New Roman"/>
                <w:sz w:val="20"/>
                <w:szCs w:val="20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1" w:history="1">
              <w:r w:rsidRPr="00000040">
                <w:rPr>
                  <w:rFonts w:ascii="Times New Roman" w:hAnsi="Times New Roman" w:cs="Times New Roman"/>
                  <w:sz w:val="20"/>
                  <w:szCs w:val="20"/>
                </w:rPr>
                <w:t>пунктах 5</w:t>
              </w:r>
            </w:hyperlink>
            <w:r w:rsidRPr="00000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Pr="00000040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 w:rsidRPr="000000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3" w:history="1">
              <w:r w:rsidRPr="00000040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 w:rsidRPr="000000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4" w:history="1">
              <w:r w:rsidRPr="00000040">
                <w:rPr>
                  <w:rFonts w:ascii="Times New Roman" w:hAnsi="Times New Roman" w:cs="Times New Roman"/>
                  <w:sz w:val="20"/>
                  <w:szCs w:val="20"/>
                </w:rPr>
                <w:t>14</w:t>
              </w:r>
            </w:hyperlink>
            <w:r w:rsidRPr="000000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5" w:history="1">
              <w:r w:rsidRPr="00000040">
                <w:rPr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  <w:r w:rsidRPr="00000040">
              <w:rPr>
                <w:rFonts w:ascii="Times New Roman" w:hAnsi="Times New Roman" w:cs="Times New Roman"/>
                <w:sz w:val="20"/>
                <w:szCs w:val="20"/>
              </w:rPr>
              <w:t xml:space="preserve"> «Правил присвоения, изменения и аннулирования адресов».</w:t>
            </w:r>
          </w:p>
          <w:p w:rsidR="003A75D4" w:rsidRPr="00000040" w:rsidRDefault="003A75D4" w:rsidP="00000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040"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</w:p>
          <w:p w:rsidR="003A75D4" w:rsidRPr="00000040" w:rsidRDefault="003A75D4" w:rsidP="0000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040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</w:t>
            </w:r>
          </w:p>
          <w:p w:rsidR="003A75D4" w:rsidRPr="00000040" w:rsidRDefault="003A75D4" w:rsidP="0000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04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05598" w:rsidRPr="008A09DE" w:rsidRDefault="003A75D4" w:rsidP="0000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040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</w:tc>
        <w:tc>
          <w:tcPr>
            <w:tcW w:w="1585" w:type="dxa"/>
          </w:tcPr>
          <w:p w:rsidR="00D05598" w:rsidRPr="008A09DE" w:rsidRDefault="0000004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D05598" w:rsidRPr="008A09DE" w:rsidRDefault="00000040" w:rsidP="0000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D05598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A43FB8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FB8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</w:p>
          <w:p w:rsidR="00D05598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A43FB8" w:rsidRPr="00A43FB8" w:rsidRDefault="004B1E12" w:rsidP="00A4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отдела архитектуры и градостроительства Администрации </w:t>
            </w:r>
            <w:r w:rsidR="00A43F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A43FB8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4B1E12" w:rsidRPr="008A09DE" w:rsidRDefault="00A43FB8" w:rsidP="00A4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8A09DE" w:rsidRDefault="002C76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B32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B32C9A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B32C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32C9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2C9A" w:rsidRPr="00A43FB8" w:rsidRDefault="00B32C9A" w:rsidP="00B3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отдел архитектуры и градостроительства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</w:p>
          <w:p w:rsidR="00B32C9A" w:rsidRPr="008A09DE" w:rsidRDefault="00B32C9A" w:rsidP="00B3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B32C9A" w:rsidRPr="00A43FB8" w:rsidRDefault="00B32C9A" w:rsidP="00B3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отдела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архитектуры и градостроительства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B32C9A" w:rsidRPr="008A09DE" w:rsidRDefault="00B32C9A" w:rsidP="00B3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(адрес электронной почты);</w:t>
            </w:r>
          </w:p>
          <w:p w:rsidR="00B32C9A" w:rsidRPr="008A09DE" w:rsidRDefault="00B32C9A" w:rsidP="00B3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1863B3" w:rsidRPr="008A09DE" w:rsidRDefault="00B32C9A" w:rsidP="00B3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</w:tr>
    </w:tbl>
    <w:p w:rsidR="00B32C9A" w:rsidRDefault="00B32C9A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C9A" w:rsidRDefault="00B32C9A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B32C9A">
        <w:rPr>
          <w:rFonts w:ascii="Times New Roman" w:hAnsi="Times New Roman" w:cs="Times New Roman"/>
          <w:b/>
          <w:sz w:val="24"/>
          <w:szCs w:val="24"/>
        </w:rPr>
        <w:t>2</w:t>
      </w:r>
      <w:r w:rsidRPr="00107000">
        <w:rPr>
          <w:rFonts w:ascii="Times New Roman" w:hAnsi="Times New Roman" w:cs="Times New Roman"/>
          <w:b/>
          <w:sz w:val="24"/>
          <w:szCs w:val="24"/>
        </w:rPr>
        <w:t>. Сведения о заявителях услуги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B32C9A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B3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услуги 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B32C9A"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</w:t>
            </w:r>
            <w:r w:rsidR="00B32C9A"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B32C9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B32C9A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B32C9A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89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364F70" w:rsidRPr="008A09DE" w:rsidTr="00B32C9A">
        <w:tc>
          <w:tcPr>
            <w:tcW w:w="675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89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услуги</w:t>
      </w:r>
    </w:p>
    <w:tbl>
      <w:tblPr>
        <w:tblStyle w:val="a4"/>
        <w:tblW w:w="0" w:type="auto"/>
        <w:tblLook w:val="04A0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B32C9A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5C7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B32C9A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B32C9A">
        <w:tc>
          <w:tcPr>
            <w:tcW w:w="670" w:type="dxa"/>
          </w:tcPr>
          <w:p w:rsidR="006D645E" w:rsidRPr="008A09DE" w:rsidRDefault="006D64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заявления</w:t>
            </w:r>
            <w:r w:rsidRPr="001B3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83F00" w:rsidRPr="001B36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83F00" w:rsidRPr="001B3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административным регламентом предоставления муниципальной услуги</w:t>
            </w:r>
          </w:p>
        </w:tc>
        <w:tc>
          <w:tcPr>
            <w:tcW w:w="1964" w:type="dxa"/>
          </w:tcPr>
          <w:p w:rsidR="006D645E" w:rsidRPr="001B364F" w:rsidRDefault="0040621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B92B33" w:rsidRPr="001B36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92B33" w:rsidRPr="001B3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6D645E" w:rsidRPr="00B32C9A" w:rsidRDefault="006D645E" w:rsidP="00C23B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5FB3" w:rsidRPr="008A09DE" w:rsidTr="00B32C9A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5C7B0F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  <w:proofErr w:type="gramEnd"/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B75FB3" w:rsidP="005C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B32C9A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5C7B0F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  <w:proofErr w:type="gramEnd"/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B75FB3" w:rsidP="005C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B32C9A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</w:t>
            </w:r>
            <w:r w:rsidR="004166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-продаж</w:t>
            </w:r>
            <w:r w:rsidR="004166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F00994" w:rsidRPr="008A09DE" w:rsidRDefault="008D70B9" w:rsidP="0041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  <w:r w:rsidR="004166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5C7B0F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  <w:proofErr w:type="gramEnd"/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B32C9A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  <w:r w:rsidR="00D025A7">
              <w:rPr>
                <w:rFonts w:ascii="Times New Roman" w:hAnsi="Times New Roman" w:cs="Times New Roman"/>
                <w:sz w:val="20"/>
                <w:szCs w:val="20"/>
              </w:rPr>
              <w:t>, если заявитель не представил самостоятельно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8A09DE" w:rsidTr="00B32C9A">
        <w:tc>
          <w:tcPr>
            <w:tcW w:w="670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  <w:r w:rsidR="004166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665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разрешение на ввод объекта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  <w:proofErr w:type="gramEnd"/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B32C9A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хема расположения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 w:rsidR="0041665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B32C9A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B32C9A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CA044B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41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о переводе жилого помещения в нежилое или нежилого помещения в жилое помещение</w:t>
            </w:r>
            <w:r w:rsidR="004166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B32C9A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 приемочной комиссии при переустройстве и (или) перепланировке помещения, приводящих к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41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B32C9A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  <w:r w:rsidR="00D025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если заявитель не представил самостоятельно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B32C9A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351268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/>
      </w:tblPr>
      <w:tblGrid>
        <w:gridCol w:w="1858"/>
        <w:gridCol w:w="1612"/>
        <w:gridCol w:w="1859"/>
        <w:gridCol w:w="1820"/>
        <w:gridCol w:w="1820"/>
        <w:gridCol w:w="1373"/>
        <w:gridCol w:w="1859"/>
        <w:gridCol w:w="1859"/>
        <w:gridCol w:w="1859"/>
      </w:tblGrid>
      <w:tr w:rsidR="00D025A7" w:rsidRPr="008A09DE" w:rsidTr="00D025A7">
        <w:tc>
          <w:tcPr>
            <w:tcW w:w="184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4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11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</w:t>
            </w:r>
            <w:r w:rsidR="00172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811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446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25A7" w:rsidRPr="008A09DE" w:rsidTr="00D025A7">
        <w:tc>
          <w:tcPr>
            <w:tcW w:w="184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25A7" w:rsidRPr="008A09DE" w:rsidTr="00D025A7">
        <w:tc>
          <w:tcPr>
            <w:tcW w:w="1849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03" w:type="dxa"/>
          </w:tcPr>
          <w:p w:rsidR="00D05598" w:rsidRDefault="00172967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ЕГРН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об объекте недвижимости</w:t>
            </w:r>
          </w:p>
          <w:p w:rsidR="00172967" w:rsidRPr="008A09DE" w:rsidRDefault="00172967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(ОКС, земельный участок)</w:t>
            </w:r>
          </w:p>
        </w:tc>
        <w:tc>
          <w:tcPr>
            <w:tcW w:w="1849" w:type="dxa"/>
          </w:tcPr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1.Кадастровый номер 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2.Номер кадастрового квартала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3.Предыдущие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номера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4.Дата внесения номера в государственный кадастр недвижимости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6.Адрес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местоположения)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7.Категория земель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9.Площадь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11.Система координат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12.Сведения о правах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13.Особые отметки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72967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16.Сведения о кадастровых инженерах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17.План земельного участка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18.Масштаб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19.Сведения о частях земельного участка и обременениях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20.Описание местоположения границ земельного участка</w:t>
            </w:r>
          </w:p>
          <w:p w:rsidR="00BD2E6F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21.Адреса правообладателей смежных участков</w:t>
            </w:r>
          </w:p>
          <w:p w:rsidR="00D05598" w:rsidRPr="008A09DE" w:rsidRDefault="00BD2E6F" w:rsidP="001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22.Описание </w:t>
            </w:r>
            <w:r w:rsidR="0017296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воротных точек границ земельного участка</w:t>
            </w:r>
          </w:p>
        </w:tc>
        <w:tc>
          <w:tcPr>
            <w:tcW w:w="1811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416659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811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446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0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50" w:type="dxa"/>
          </w:tcPr>
          <w:p w:rsidR="00D05598" w:rsidRPr="008A09DE" w:rsidRDefault="0017296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5598" w:rsidRPr="008A09DE" w:rsidRDefault="0017296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5A7" w:rsidRPr="008A09DE" w:rsidTr="00D025A7">
        <w:tc>
          <w:tcPr>
            <w:tcW w:w="184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4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1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72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172967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81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446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50" w:type="dxa"/>
          </w:tcPr>
          <w:p w:rsidR="00B92B33" w:rsidRPr="008A09DE" w:rsidRDefault="0017296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B92B33" w:rsidRPr="008A09DE" w:rsidRDefault="0017296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5A7" w:rsidRPr="008A09DE" w:rsidTr="00D025A7">
        <w:tc>
          <w:tcPr>
            <w:tcW w:w="1849" w:type="dxa"/>
          </w:tcPr>
          <w:p w:rsidR="00D025A7" w:rsidRPr="008A09DE" w:rsidRDefault="00D025A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D025A7" w:rsidRPr="008A09DE" w:rsidRDefault="00D025A7" w:rsidP="00D025A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849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разрешение на ввод объекта</w:t>
            </w:r>
          </w:p>
        </w:tc>
        <w:tc>
          <w:tcPr>
            <w:tcW w:w="1811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Верхотурский, если заявитель не представил самостоятельно</w:t>
            </w:r>
          </w:p>
        </w:tc>
        <w:tc>
          <w:tcPr>
            <w:tcW w:w="1811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1446" w:type="dxa"/>
          </w:tcPr>
          <w:p w:rsidR="00D025A7" w:rsidRPr="008A09DE" w:rsidRDefault="00D025A7" w:rsidP="00D0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25A7" w:rsidRDefault="00D025A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A7" w:rsidRPr="008A09DE" w:rsidTr="00D025A7">
        <w:tc>
          <w:tcPr>
            <w:tcW w:w="1849" w:type="dxa"/>
          </w:tcPr>
          <w:p w:rsidR="00D025A7" w:rsidRPr="008A09DE" w:rsidRDefault="00D025A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D025A7" w:rsidRPr="008A09DE" w:rsidRDefault="00D025A7" w:rsidP="00D025A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849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о переводе жилого помещения в нежилое или нежилого помещения в 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Верхотурский, если заявитель не представил самостоятельно</w:t>
            </w:r>
          </w:p>
        </w:tc>
        <w:tc>
          <w:tcPr>
            <w:tcW w:w="1811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1446" w:type="dxa"/>
          </w:tcPr>
          <w:p w:rsidR="00D025A7" w:rsidRPr="008A09DE" w:rsidRDefault="00D025A7" w:rsidP="00D0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D025A7" w:rsidRDefault="00D025A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A7" w:rsidRPr="008A09DE" w:rsidTr="00D025A7">
        <w:tc>
          <w:tcPr>
            <w:tcW w:w="1849" w:type="dxa"/>
          </w:tcPr>
          <w:p w:rsidR="00D025A7" w:rsidRPr="008A09DE" w:rsidRDefault="00D025A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D025A7" w:rsidRPr="008A09DE" w:rsidRDefault="00D025A7" w:rsidP="00D025A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      </w: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849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1811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Верхотурский, если заявитель не представил самостоятельно</w:t>
            </w:r>
          </w:p>
        </w:tc>
        <w:tc>
          <w:tcPr>
            <w:tcW w:w="1811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1446" w:type="dxa"/>
          </w:tcPr>
          <w:p w:rsidR="00D025A7" w:rsidRPr="008A09DE" w:rsidRDefault="00D025A7" w:rsidP="00D0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25A7" w:rsidRPr="008A09DE" w:rsidRDefault="00D025A7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25A7" w:rsidRDefault="00D025A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899"/>
        <w:gridCol w:w="1953"/>
        <w:gridCol w:w="882"/>
      </w:tblGrid>
      <w:tr w:rsidR="00D05598" w:rsidRPr="008A09DE" w:rsidTr="00D025A7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</w:t>
            </w:r>
            <w:r w:rsidR="00D0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результата </w:t>
            </w:r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99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результата </w:t>
            </w:r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05598" w:rsidRPr="008A09DE" w:rsidTr="00D025A7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D025A7">
        <w:trPr>
          <w:trHeight w:val="147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D025A7">
        <w:trPr>
          <w:trHeight w:val="147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05598" w:rsidRPr="008A09DE" w:rsidRDefault="00A86079" w:rsidP="00D0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</w:t>
            </w:r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D025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D025A7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D025A7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</w:tcPr>
          <w:p w:rsidR="003B47BB" w:rsidRPr="008A09DE" w:rsidRDefault="003726B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6079"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726B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47BB"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726B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47BB"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3B47BB" w:rsidRPr="008A09DE" w:rsidRDefault="003726B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47BB"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</w:t>
            </w:r>
            <w:proofErr w:type="gramStart"/>
            <w:r w:rsidR="003B47BB" w:rsidRPr="008A0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</w:t>
            </w:r>
            <w:proofErr w:type="gramEnd"/>
            <w:r w:rsidR="003B47BB" w:rsidRPr="008A09DE">
              <w:rPr>
                <w:rFonts w:ascii="Times New Roman" w:hAnsi="Times New Roman" w:cs="Times New Roman"/>
              </w:rPr>
              <w:t>объект адресации;</w:t>
            </w:r>
          </w:p>
          <w:p w:rsidR="003B47BB" w:rsidRPr="008A09DE" w:rsidRDefault="003726B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47BB" w:rsidRPr="008A09DE">
              <w:rPr>
                <w:rFonts w:ascii="Times New Roman" w:hAnsi="Times New Roman" w:cs="Times New Roman"/>
              </w:rPr>
              <w:t xml:space="preserve">аннулируемый адрес объекта адресации и уникальный номер аннулируемого адреса </w:t>
            </w:r>
            <w:r w:rsidR="003B47BB" w:rsidRPr="008A09DE">
              <w:rPr>
                <w:rFonts w:ascii="Times New Roman" w:hAnsi="Times New Roman" w:cs="Times New Roman"/>
              </w:rPr>
              <w:lastRenderedPageBreak/>
              <w:t>объекта адресации в государственном адресном реестре (в случае присвоения нового адреса объекту адресации);</w:t>
            </w:r>
          </w:p>
          <w:p w:rsidR="00F52C51" w:rsidRPr="008A09DE" w:rsidRDefault="003726BA" w:rsidP="0037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другие необходимые сведения, определенные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полномоченным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47BB" w:rsidRPr="008A09DE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</w:t>
            </w:r>
            <w:r w:rsidR="003726BA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3726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6B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BA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  <w:r w:rsidR="003726B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</w:tcPr>
          <w:p w:rsidR="00D05598" w:rsidRPr="008A09DE" w:rsidRDefault="00573AFA" w:rsidP="0037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</w:t>
            </w:r>
            <w:r w:rsidR="003726BA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3726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6B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BA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  <w:r w:rsidR="003726B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EE3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EE3A32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EE3A3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B462C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05598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B462C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  <w:r w:rsidR="00B462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20DF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3" w:type="dxa"/>
          </w:tcPr>
          <w:p w:rsidR="00D05598" w:rsidRPr="008A09DE" w:rsidRDefault="00B462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D025A7">
        <w:trPr>
          <w:trHeight w:val="147"/>
          <w:jc w:val="center"/>
        </w:trPr>
        <w:tc>
          <w:tcPr>
            <w:tcW w:w="431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B462C1" w:rsidRDefault="009C20DF" w:rsidP="00B4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</w:t>
            </w:r>
            <w:r w:rsidR="00B462C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</w:t>
            </w:r>
          </w:p>
          <w:p w:rsidR="00DB312A" w:rsidRPr="008A09DE" w:rsidRDefault="00B462C1" w:rsidP="00B4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2255" w:type="dxa"/>
          </w:tcPr>
          <w:p w:rsidR="003B47BB" w:rsidRPr="008A09DE" w:rsidRDefault="00B462C1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9C20DF"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B462C1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B47BB"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B462C1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B47BB"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B462C1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</w:t>
            </w:r>
            <w:r w:rsidR="003B47BB"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B462C1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B47BB"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8A09DE" w:rsidRDefault="00B462C1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B47BB"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70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B462C1" w:rsidRDefault="00573AFA" w:rsidP="00B4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</w:t>
            </w:r>
            <w:r w:rsidR="00B462C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</w:t>
            </w:r>
          </w:p>
          <w:p w:rsidR="00DB312A" w:rsidRPr="008A09DE" w:rsidRDefault="00B462C1" w:rsidP="00B4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2223" w:type="dxa"/>
          </w:tcPr>
          <w:p w:rsidR="00B462C1" w:rsidRDefault="00573AFA" w:rsidP="00B4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</w:t>
            </w:r>
            <w:r w:rsidR="00B462C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</w:t>
            </w:r>
          </w:p>
          <w:p w:rsidR="00DB312A" w:rsidRPr="008A09DE" w:rsidRDefault="00B462C1" w:rsidP="00B4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899" w:type="dxa"/>
          </w:tcPr>
          <w:p w:rsidR="00B462C1" w:rsidRDefault="00FB5351" w:rsidP="00B4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</w:p>
          <w:p w:rsidR="00FB5351" w:rsidRPr="008A09DE" w:rsidRDefault="00B462C1" w:rsidP="00B4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351"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Лично (представителю) через почтовое отправление на бумажном носителе;</w:t>
            </w:r>
          </w:p>
          <w:p w:rsidR="00B462C1" w:rsidRDefault="00FB5351" w:rsidP="00B4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</w:p>
          <w:p w:rsidR="00FB5351" w:rsidRPr="008A09DE" w:rsidRDefault="00B462C1" w:rsidP="00B4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B462C1" w:rsidRDefault="00FB5351" w:rsidP="00B4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</w:p>
          <w:p w:rsidR="00DB312A" w:rsidRPr="008A09DE" w:rsidRDefault="00B462C1" w:rsidP="00B4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351"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59F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</w:t>
            </w:r>
            <w:r w:rsidR="00BD59FB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почты</w:t>
            </w:r>
            <w:r w:rsidR="00FB5351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3" w:type="dxa"/>
          </w:tcPr>
          <w:p w:rsidR="00DB312A" w:rsidRPr="008A09DE" w:rsidRDefault="00B462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82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D025A7">
        <w:trPr>
          <w:trHeight w:val="147"/>
          <w:jc w:val="center"/>
        </w:trPr>
        <w:tc>
          <w:tcPr>
            <w:tcW w:w="431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B25AB6" w:rsidRDefault="00BD59FB" w:rsidP="00B25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</w:t>
            </w:r>
            <w:r w:rsidR="00B25AB6" w:rsidRPr="00B46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5AB6" w:rsidRPr="00B462C1">
              <w:rPr>
                <w:rFonts w:ascii="Times New Roman" w:hAnsi="Times New Roman" w:cs="Times New Roman"/>
                <w:sz w:val="20"/>
                <w:szCs w:val="20"/>
              </w:rPr>
              <w:t>на бланке</w:t>
            </w:r>
            <w:r w:rsidR="00B25A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End"/>
          </w:p>
          <w:p w:rsidR="00DB312A" w:rsidRPr="008A09DE" w:rsidRDefault="00B25AB6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5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70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223" w:type="dxa"/>
          </w:tcPr>
          <w:p w:rsidR="00B462C1" w:rsidRDefault="00B462C1" w:rsidP="00B4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на бланке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B462C1" w:rsidRPr="008A09DE" w:rsidRDefault="00B462C1" w:rsidP="00B4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2223" w:type="dxa"/>
          </w:tcPr>
          <w:p w:rsidR="00DB312A" w:rsidRPr="008A09DE" w:rsidRDefault="00B462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B4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B462C1">
              <w:rPr>
                <w:rFonts w:ascii="Times New Roman" w:eastAsia="Calibri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B462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B462C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1953" w:type="dxa"/>
          </w:tcPr>
          <w:p w:rsidR="00DB312A" w:rsidRPr="008A09DE" w:rsidRDefault="00B462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82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B462C1" w:rsidRDefault="00B462C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107000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107000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119"/>
        <w:gridCol w:w="2061"/>
      </w:tblGrid>
      <w:tr w:rsidR="00C84674" w:rsidRPr="008A09DE" w:rsidTr="00373578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373578">
        <w:trPr>
          <w:trHeight w:val="249"/>
        </w:trPr>
        <w:tc>
          <w:tcPr>
            <w:tcW w:w="15352" w:type="dxa"/>
            <w:gridSpan w:val="8"/>
          </w:tcPr>
          <w:p w:rsidR="00D0559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373578" w:rsidRPr="008A09DE" w:rsidTr="00373578">
        <w:tc>
          <w:tcPr>
            <w:tcW w:w="533" w:type="dxa"/>
            <w:vMerge w:val="restart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373578" w:rsidRPr="008A09DE" w:rsidRDefault="00373578" w:rsidP="00E013D3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8A09DE" w:rsidRDefault="00373578" w:rsidP="00803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Основанием для начала административной процедуры «Прием и регистрация заявления и документов,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необходимых для предоставления муниципальной услуги» является обращение Заявителя в письменной или электронной форме в </w:t>
            </w:r>
            <w:r w:rsidR="00E013D3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="00E013D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Pr="00E01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373578" w:rsidRPr="008A09DE" w:rsidRDefault="00373578" w:rsidP="00803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  <w:r w:rsidR="00E013D3">
              <w:rPr>
                <w:rFonts w:ascii="Times New Roman" w:hAnsi="Times New Roman" w:cs="Times New Roman"/>
                <w:sz w:val="20"/>
                <w:szCs w:val="20"/>
              </w:rPr>
              <w:t>МФЦ.</w:t>
            </w:r>
          </w:p>
        </w:tc>
        <w:tc>
          <w:tcPr>
            <w:tcW w:w="2185" w:type="dxa"/>
            <w:vMerge w:val="restart"/>
          </w:tcPr>
          <w:p w:rsidR="00373578" w:rsidRPr="00DF4BBC" w:rsidRDefault="003735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 день обращения в среднем </w:t>
            </w:r>
            <w:r w:rsidR="00E013D3"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E013D3" w:rsidRDefault="00373578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орган из МФЦ - один рабочий день; </w:t>
            </w:r>
          </w:p>
          <w:p w:rsidR="00373578" w:rsidRPr="00DF4BBC" w:rsidRDefault="00373578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85" w:type="dxa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E013D3" w:rsidRPr="00E013D3" w:rsidRDefault="00E013D3" w:rsidP="00E01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13D3">
              <w:rPr>
                <w:rFonts w:ascii="Times New Roman" w:hAnsi="Times New Roman" w:cs="Times New Roman"/>
                <w:sz w:val="20"/>
              </w:rPr>
              <w:lastRenderedPageBreak/>
              <w:t>1) проверяет документы, удостоверяющие личность заявителя или лица, уполномоченного на подачу заявления;</w:t>
            </w:r>
          </w:p>
          <w:p w:rsidR="00E013D3" w:rsidRPr="00E013D3" w:rsidRDefault="00E013D3" w:rsidP="00E01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13D3">
              <w:rPr>
                <w:rFonts w:ascii="Times New Roman" w:hAnsi="Times New Roman" w:cs="Times New Roman"/>
                <w:sz w:val="20"/>
              </w:rPr>
              <w:t>2) осуществляет проверку наличия необходимых документов и точности их оформления, а именно:</w:t>
            </w:r>
          </w:p>
          <w:p w:rsidR="00E013D3" w:rsidRPr="00E013D3" w:rsidRDefault="00E013D3" w:rsidP="00E01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13D3">
              <w:rPr>
                <w:rFonts w:ascii="Times New Roman" w:hAnsi="Times New Roman" w:cs="Times New Roman"/>
                <w:sz w:val="20"/>
              </w:rPr>
              <w:t>если заявление подается физическим лицом - наличие в документах указания на фамилию, имя, отчество (последнее - при наличии) заявителя, адрес его места жительства;</w:t>
            </w:r>
          </w:p>
          <w:p w:rsidR="00E013D3" w:rsidRPr="00E013D3" w:rsidRDefault="00E013D3" w:rsidP="00E01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13D3">
              <w:rPr>
                <w:rFonts w:ascii="Times New Roman" w:hAnsi="Times New Roman" w:cs="Times New Roman"/>
                <w:sz w:val="20"/>
              </w:rPr>
              <w:t>если заявление подается юридическим лицом - наличие наименования юридического лица и адреса;</w:t>
            </w:r>
          </w:p>
          <w:p w:rsidR="00E013D3" w:rsidRPr="00E013D3" w:rsidRDefault="00E013D3" w:rsidP="00E01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13D3">
              <w:rPr>
                <w:rFonts w:ascii="Times New Roman" w:hAnsi="Times New Roman" w:cs="Times New Roman"/>
                <w:sz w:val="20"/>
              </w:rPr>
              <w:t>отсутствие в документах серьезных повреждений, исправлений, наличие которых не позволяет однозначно истолковать их содержание;</w:t>
            </w:r>
          </w:p>
          <w:p w:rsidR="00E013D3" w:rsidRPr="00E013D3" w:rsidRDefault="00E013D3" w:rsidP="00E01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13D3">
              <w:rPr>
                <w:rFonts w:ascii="Times New Roman" w:hAnsi="Times New Roman" w:cs="Times New Roman"/>
                <w:sz w:val="20"/>
              </w:rPr>
              <w:t xml:space="preserve">3) сверяет представленные экземпляры подлинников и копий </w:t>
            </w:r>
            <w:r w:rsidRPr="00E013D3">
              <w:rPr>
                <w:rFonts w:ascii="Times New Roman" w:hAnsi="Times New Roman" w:cs="Times New Roman"/>
                <w:sz w:val="20"/>
              </w:rPr>
              <w:lastRenderedPageBreak/>
              <w:t>документов (в случае если заявитель (заявители) либо представитель заявителя не представил (не представили) нотариально заверенные копии документов), проставляет на копиях документов отметку в виде штампа "Копия верна", свидетельствующую о соответствии копий документов подлинным экземплярам, и возвращает подлинники документов заявителю (заявителям) либо представителю заявителя;</w:t>
            </w:r>
          </w:p>
          <w:p w:rsidR="00E013D3" w:rsidRPr="00E013D3" w:rsidRDefault="00E013D3" w:rsidP="00E01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13D3">
              <w:rPr>
                <w:rFonts w:ascii="Times New Roman" w:hAnsi="Times New Roman" w:cs="Times New Roman"/>
                <w:sz w:val="20"/>
              </w:rPr>
              <w:t>4) информирует заявителя (заявителей) либо представителя заявителя устно о сроках и способах получения результата предоставления услуги;</w:t>
            </w:r>
          </w:p>
          <w:p w:rsidR="00E013D3" w:rsidRPr="00E013D3" w:rsidRDefault="00E013D3" w:rsidP="00E01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13D3">
              <w:rPr>
                <w:rFonts w:ascii="Times New Roman" w:hAnsi="Times New Roman" w:cs="Times New Roman"/>
                <w:sz w:val="20"/>
              </w:rPr>
              <w:t>5) регистрирует заявление в журнале с указанием даты приема заявления и приложенных к нему документов.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прилагаемых к нему документов в уполномоченном отделе </w:t>
            </w:r>
            <w:r w:rsidR="00E013D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013D3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E013D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013D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="00E013D3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E013D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производится в системе электронного документооборота и делопроизводства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уполномоченного отдела </w:t>
            </w:r>
            <w:r w:rsidR="00E013D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013D3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E013D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013D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="00E013D3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E013D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является датой начала срока предоставления муниципальной услуги.</w:t>
            </w:r>
          </w:p>
          <w:p w:rsidR="00373578" w:rsidRPr="008A09DE" w:rsidRDefault="00373578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МФЦ в уполномоченный отдел </w:t>
            </w:r>
            <w:r w:rsidR="00751E2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51E2B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751E2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51E2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 не входят в общий срок предоставления муниципальной услуги</w:t>
            </w:r>
            <w:r w:rsidR="00751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6" w:type="dxa"/>
            <w:gridSpan w:val="2"/>
            <w:vMerge w:val="restart"/>
          </w:tcPr>
          <w:p w:rsidR="00C320F8" w:rsidRPr="00DF4BBC" w:rsidRDefault="00C320F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751E2B">
              <w:rPr>
                <w:rFonts w:ascii="Times New Roman" w:hAnsi="Times New Roman" w:cs="Times New Roman"/>
                <w:sz w:val="20"/>
                <w:szCs w:val="20"/>
              </w:rPr>
              <w:t>834389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1E2B">
              <w:rPr>
                <w:rFonts w:ascii="Times New Roman" w:hAnsi="Times New Roman" w:cs="Times New Roman"/>
                <w:sz w:val="20"/>
                <w:szCs w:val="20"/>
              </w:rPr>
              <w:t>22701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373578" w:rsidRPr="00751E2B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="00751E2B"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751E2B"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51E2B"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vercharch</w:t>
              </w:r>
              <w:r w:rsidR="00751E2B"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51E2B"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51E2B"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51E2B"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51E2B" w:rsidRPr="00751E2B" w:rsidRDefault="00751E2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7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373578" w:rsidRPr="00DF4BBC" w:rsidRDefault="00373578" w:rsidP="00373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3578" w:rsidRPr="008A09DE" w:rsidTr="00373578">
        <w:trPr>
          <w:trHeight w:val="643"/>
        </w:trPr>
        <w:tc>
          <w:tcPr>
            <w:tcW w:w="533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DF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сверяет копии документов с их подлинными экземплярами, заверяет своей подписью с указанием фамилии и инициалов);</w:t>
            </w:r>
            <w:proofErr w:type="gramEnd"/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  <w:proofErr w:type="gramEnd"/>
          </w:p>
          <w:p w:rsidR="00373578" w:rsidRPr="008A09DE" w:rsidRDefault="00373578" w:rsidP="003735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73578" w:rsidRDefault="00373578" w:rsidP="00373578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373578" w:rsidRPr="00DF4BBC" w:rsidRDefault="00373578" w:rsidP="0037357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51E2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2)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B73ABC" w:rsidRPr="008A09DE" w:rsidRDefault="00B73ABC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73ABC" w:rsidRPr="008A09DE" w:rsidRDefault="00B73ABC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егламентом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E2B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751E2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51E2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в обязанности которого, в соответствии с должностной инструкцией, входит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соответствующих функций.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</w:t>
            </w:r>
            <w:r w:rsidR="00751E2B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751E2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51E2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751E2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межведомственные запросы в органы, указанные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</w:t>
            </w:r>
            <w:r w:rsidR="00751E2B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751E2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51E2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специалист, ответственный за предоставление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услуги, осуществляет осмотр местонахождения объекта адресации.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751E2B" w:rsidRPr="008A09DE" w:rsidRDefault="00751E2B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751E2B" w:rsidRPr="008A09DE" w:rsidRDefault="00751E2B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834389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22701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1E2B" w:rsidRPr="008A09DE" w:rsidRDefault="00751E2B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2B" w:rsidRPr="008A09DE" w:rsidRDefault="00751E2B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2B" w:rsidRPr="008A09DE" w:rsidRDefault="00751E2B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751E2B" w:rsidRPr="00751E2B" w:rsidRDefault="00751E2B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vercharch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51E2B" w:rsidRPr="00751E2B" w:rsidRDefault="00751E2B" w:rsidP="0075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 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73ABC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3) </w:t>
            </w:r>
            <w:r w:rsidR="00BE2517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7C59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E2517" w:rsidRPr="008A09DE" w:rsidRDefault="00BE2517" w:rsidP="00751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постановления </w:t>
            </w:r>
            <w:r w:rsidR="00751E2B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751E2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51E2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751E2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в 3 (трех) экземплярах.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A84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присвоении объекту адресации адреса или об аннулировании его адреса с указанием причин отказа 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>на бланке</w:t>
            </w:r>
            <w:r w:rsidR="00B25AB6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</w:t>
            </w:r>
            <w:r w:rsidR="00B25AB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proofErr w:type="gramStart"/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2 экземплярах. </w:t>
            </w:r>
          </w:p>
          <w:p w:rsidR="00344A84" w:rsidRPr="008A09DE" w:rsidRDefault="00344A84" w:rsidP="0034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постановления Главы </w:t>
            </w:r>
            <w:r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</w:t>
            </w:r>
            <w:r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4A84" w:rsidRPr="008A09DE" w:rsidRDefault="00344A84" w:rsidP="0034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Отделом;</w:t>
            </w:r>
          </w:p>
          <w:p w:rsidR="00344A84" w:rsidRPr="008A09DE" w:rsidRDefault="00344A84" w:rsidP="0034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юридическим отделом Администрации;</w:t>
            </w:r>
          </w:p>
          <w:p w:rsidR="00344A84" w:rsidRDefault="00344A84" w:rsidP="0034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организационным отделом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2517" w:rsidRPr="008A09DE" w:rsidRDefault="00BE2517" w:rsidP="0034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344A84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344A8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44A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344A8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 решение об отказе и направляет в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</w:t>
            </w:r>
            <w:r w:rsidR="00344A84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344A8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44A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344A8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 выдачи Заявителю.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D05598" w:rsidRPr="008A09DE" w:rsidRDefault="001D0253" w:rsidP="0034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F754A6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ремя, затраченное на данную административную процедуру, составляет </w:t>
            </w:r>
            <w:r w:rsidR="00F754A6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 среднем 5 </w:t>
            </w:r>
            <w:r w:rsidR="00344A84">
              <w:rPr>
                <w:rStyle w:val="a7"/>
                <w:rFonts w:eastAsiaTheme="minorHAnsi"/>
                <w:b w:val="0"/>
                <w:sz w:val="20"/>
                <w:szCs w:val="20"/>
              </w:rPr>
              <w:t>дней</w:t>
            </w:r>
          </w:p>
        </w:tc>
        <w:tc>
          <w:tcPr>
            <w:tcW w:w="2185" w:type="dxa"/>
          </w:tcPr>
          <w:p w:rsidR="00D05598" w:rsidRPr="008A09DE" w:rsidRDefault="00501E83" w:rsidP="0034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обязанности которых входит регистрация документов. </w:t>
            </w:r>
            <w:r w:rsidR="00F754A6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F754A6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344A8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="00344A84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344A8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D05598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F754A6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D05598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4) </w:t>
            </w:r>
            <w:r w:rsidR="00AE063A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E063A"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Pr="008A09DE" w:rsidRDefault="00AE063A" w:rsidP="0034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</w:t>
            </w:r>
            <w:r w:rsidR="00344A84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344A8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44A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344A8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заверенных копий постановления Главы </w:t>
            </w:r>
            <w:r w:rsidR="00344A84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344A8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44A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344A8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адресации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 или об аннулировании его адреса в трех экземплярах</w:t>
            </w:r>
          </w:p>
          <w:p w:rsidR="009C57E4" w:rsidRPr="008A09DE" w:rsidRDefault="009C57E4" w:rsidP="0034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344A84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344A8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44A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344A8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  <w:proofErr w:type="gramEnd"/>
          </w:p>
          <w:p w:rsidR="009C57E4" w:rsidRPr="008A09DE" w:rsidRDefault="009C57E4" w:rsidP="00B25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>городского округа Верхотурский</w:t>
            </w:r>
          </w:p>
          <w:p w:rsidR="009C57E4" w:rsidRPr="008A09DE" w:rsidRDefault="009C57E4" w:rsidP="00B25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8A09DE" w:rsidRDefault="009C57E4" w:rsidP="00B25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B25AB6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B25AB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AB6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B25AB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58" w:rsidRPr="008A09DE" w:rsidRDefault="00464A5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</w:t>
            </w:r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получения заверенной копии постановления Главы </w:t>
            </w:r>
            <w:r w:rsidR="00B25AB6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B25AB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proofErr w:type="gramEnd"/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о присвоении объекту адресации адреса или об аннулировании его адреса на экземпляре Отдела подписью и расшифровкой подписи лица, датой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Факт получения письма об отказе в присвоении объекту адресации адреса или об аннулировании его адреса фиксируется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464A58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</w:t>
            </w:r>
            <w:r w:rsidR="00B25AB6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B25AB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предоставление муниципальной услуги, информирует Заявителя или уполномоченного им представителя 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</w:p>
          <w:p w:rsidR="00B25AB6" w:rsidRPr="008A09DE" w:rsidRDefault="00B25AB6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B25AB6" w:rsidRPr="008A09DE" w:rsidRDefault="00B25AB6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834389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22701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AB6" w:rsidRPr="008A09DE" w:rsidRDefault="00B25AB6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B6" w:rsidRPr="008A09DE" w:rsidRDefault="00B25AB6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B6" w:rsidRPr="008A09DE" w:rsidRDefault="00B25AB6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25AB6" w:rsidRPr="00751E2B" w:rsidRDefault="00B25AB6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vercharch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51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464A58" w:rsidRPr="008A09DE" w:rsidRDefault="00872FA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8A09DE" w:rsidRDefault="001A1629" w:rsidP="00C2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услуги в электронной форме»</w:t>
      </w:r>
    </w:p>
    <w:tbl>
      <w:tblPr>
        <w:tblStyle w:val="a4"/>
        <w:tblW w:w="0" w:type="auto"/>
        <w:tblLook w:val="04A0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D05598" w:rsidRPr="008A09DE" w:rsidTr="00B462C1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</w:tcPr>
          <w:p w:rsidR="00E87751" w:rsidRPr="008A09DE" w:rsidRDefault="00E87751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услуги</w:t>
            </w:r>
          </w:p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B462C1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B462C1">
        <w:tc>
          <w:tcPr>
            <w:tcW w:w="2267" w:type="dxa"/>
          </w:tcPr>
          <w:p w:rsidR="00D05598" w:rsidRDefault="00AC26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B25AB6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B25AB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  <w:p w:rsidR="00AC268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почты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193" w:type="dxa"/>
          </w:tcPr>
          <w:p w:rsidR="00D05598" w:rsidRPr="008A09DE" w:rsidRDefault="00813C5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8A09DE" w:rsidRDefault="00C23BAC" w:rsidP="00F1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D05598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D05598" w:rsidRPr="008A09DE" w:rsidRDefault="00EB7D6D" w:rsidP="00B2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олучении результата услуги</w:t>
            </w:r>
          </w:p>
        </w:tc>
        <w:tc>
          <w:tcPr>
            <w:tcW w:w="2193" w:type="dxa"/>
          </w:tcPr>
          <w:p w:rsidR="00D05598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B25AB6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B25AB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B25AB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</w:t>
            </w:r>
            <w:r w:rsidR="00B25AB6" w:rsidRPr="00E013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B25AB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25A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</w:p>
          <w:p w:rsidR="00B25AB6" w:rsidRDefault="00B25AB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AB6">
              <w:rPr>
                <w:rFonts w:ascii="Times New Roman" w:hAnsi="Times New Roman" w:cs="Times New Roman"/>
                <w:sz w:val="20"/>
                <w:szCs w:val="20"/>
              </w:rPr>
              <w:t xml:space="preserve">в сети «Интернет»: </w:t>
            </w:r>
            <w:hyperlink r:id="rId20" w:history="1">
              <w:r w:rsidRPr="00074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www.adm-</w:t>
              </w:r>
              <w:r w:rsidRPr="00074043">
                <w:rPr>
                  <w:rStyle w:val="a8"/>
                  <w:rFonts w:ascii="Times New Roman" w:hAnsi="Times New Roman" w:cs="Times New Roman"/>
                  <w:spacing w:val="-6"/>
                  <w:sz w:val="20"/>
                  <w:szCs w:val="20"/>
                  <w:lang w:val="en-US"/>
                </w:rPr>
                <w:t>verhotury</w:t>
              </w:r>
              <w:r w:rsidRPr="00074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74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 w:rsidRPr="00B25A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5AB6" w:rsidRPr="00B25AB6" w:rsidRDefault="00B25AB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B6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25AB6" w:rsidRPr="00B25AB6" w:rsidRDefault="00B25AB6" w:rsidP="00C23BAC">
            <w:pPr>
              <w:rPr>
                <w:sz w:val="20"/>
                <w:szCs w:val="20"/>
              </w:rPr>
            </w:pPr>
            <w:hyperlink r:id="rId21" w:history="1">
              <w:r w:rsidRPr="00B25AB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B25A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B25AB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vercharch</w:t>
              </w:r>
              <w:r w:rsidRPr="00B25A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25AB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25A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25AB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Default="00C96626" w:rsidP="00C23BA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="00B25AB6" w:rsidRPr="00074043">
                <w:rPr>
                  <w:rStyle w:val="a8"/>
                  <w:rFonts w:ascii="Times New Roman" w:hAnsi="Times New Roman" w:cs="Times New Roman"/>
                  <w:spacing w:val="-6"/>
                  <w:sz w:val="20"/>
                  <w:szCs w:val="20"/>
                  <w:lang w:val="en-US"/>
                </w:rPr>
                <w:t>adm</w:t>
              </w:r>
              <w:r w:rsidR="00B25AB6" w:rsidRPr="00074043">
                <w:rPr>
                  <w:rStyle w:val="a8"/>
                  <w:rFonts w:ascii="Times New Roman" w:hAnsi="Times New Roman" w:cs="Times New Roman"/>
                  <w:spacing w:val="-6"/>
                  <w:sz w:val="20"/>
                  <w:szCs w:val="20"/>
                </w:rPr>
                <w:t>-</w:t>
              </w:r>
              <w:r w:rsidR="00B25AB6" w:rsidRPr="00074043">
                <w:rPr>
                  <w:rStyle w:val="a8"/>
                  <w:rFonts w:ascii="Times New Roman" w:hAnsi="Times New Roman" w:cs="Times New Roman"/>
                  <w:spacing w:val="-6"/>
                  <w:sz w:val="20"/>
                  <w:szCs w:val="20"/>
                  <w:lang w:val="en-US"/>
                </w:rPr>
                <w:t>verchotury</w:t>
              </w:r>
              <w:r w:rsidR="00B25AB6" w:rsidRPr="00074043">
                <w:rPr>
                  <w:rStyle w:val="a8"/>
                  <w:rFonts w:ascii="Times New Roman" w:hAnsi="Times New Roman" w:cs="Times New Roman"/>
                  <w:spacing w:val="-6"/>
                  <w:sz w:val="20"/>
                  <w:szCs w:val="20"/>
                </w:rPr>
                <w:t>@</w:t>
              </w:r>
              <w:r w:rsidR="00B25AB6" w:rsidRPr="00074043">
                <w:rPr>
                  <w:rStyle w:val="a8"/>
                  <w:rFonts w:ascii="Times New Roman" w:hAnsi="Times New Roman" w:cs="Times New Roman"/>
                  <w:spacing w:val="-6"/>
                  <w:sz w:val="20"/>
                  <w:szCs w:val="20"/>
                  <w:lang w:val="en-US"/>
                </w:rPr>
                <w:t>mail</w:t>
              </w:r>
              <w:r w:rsidR="00B25AB6" w:rsidRPr="00074043">
                <w:rPr>
                  <w:rStyle w:val="a8"/>
                  <w:rFonts w:ascii="Times New Roman" w:hAnsi="Times New Roman" w:cs="Times New Roman"/>
                  <w:spacing w:val="-6"/>
                  <w:sz w:val="20"/>
                  <w:szCs w:val="20"/>
                </w:rPr>
                <w:t>.</w:t>
              </w:r>
              <w:r w:rsidR="00B25AB6" w:rsidRPr="00074043">
                <w:rPr>
                  <w:rStyle w:val="a8"/>
                  <w:rFonts w:ascii="Times New Roman" w:hAnsi="Times New Roman" w:cs="Times New Roman"/>
                  <w:spacing w:val="-6"/>
                  <w:sz w:val="20"/>
                  <w:szCs w:val="20"/>
                  <w:lang w:val="en-US"/>
                </w:rPr>
                <w:t>ru</w:t>
              </w:r>
            </w:hyperlink>
          </w:p>
          <w:p w:rsidR="00B25AB6" w:rsidRPr="00B25AB6" w:rsidRDefault="00B25AB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13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71" w:rsidRDefault="003C1371" w:rsidP="00FD06CE">
      <w:pPr>
        <w:spacing w:after="0" w:line="240" w:lineRule="auto"/>
      </w:pPr>
      <w:r>
        <w:separator/>
      </w:r>
    </w:p>
  </w:endnote>
  <w:endnote w:type="continuationSeparator" w:id="0">
    <w:p w:rsidR="003C1371" w:rsidRDefault="003C137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71" w:rsidRDefault="003C1371" w:rsidP="00FD06CE">
      <w:pPr>
        <w:spacing w:after="0" w:line="240" w:lineRule="auto"/>
      </w:pPr>
      <w:r>
        <w:separator/>
      </w:r>
    </w:p>
  </w:footnote>
  <w:footnote w:type="continuationSeparator" w:id="0">
    <w:p w:rsidR="003C1371" w:rsidRDefault="003C137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344A84" w:rsidRDefault="00344A84">
        <w:pPr>
          <w:pStyle w:val="ac"/>
          <w:jc w:val="center"/>
        </w:pPr>
        <w:fldSimple w:instr="PAGE   \* MERGEFORMAT">
          <w:r w:rsidR="00383F00">
            <w:rPr>
              <w:noProof/>
            </w:rPr>
            <w:t>29</w:t>
          </w:r>
        </w:fldSimple>
      </w:p>
    </w:sdtContent>
  </w:sdt>
  <w:p w:rsidR="00344A84" w:rsidRDefault="00344A8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0040"/>
    <w:rsid w:val="00013B7A"/>
    <w:rsid w:val="000142E8"/>
    <w:rsid w:val="00020B20"/>
    <w:rsid w:val="00041254"/>
    <w:rsid w:val="00060B99"/>
    <w:rsid w:val="0006108B"/>
    <w:rsid w:val="00061611"/>
    <w:rsid w:val="0008335E"/>
    <w:rsid w:val="00086E8D"/>
    <w:rsid w:val="000B4428"/>
    <w:rsid w:val="000C52CA"/>
    <w:rsid w:val="000D5FB1"/>
    <w:rsid w:val="001037B7"/>
    <w:rsid w:val="00107000"/>
    <w:rsid w:val="001135D5"/>
    <w:rsid w:val="00131AD4"/>
    <w:rsid w:val="0013605D"/>
    <w:rsid w:val="001636B7"/>
    <w:rsid w:val="00166B84"/>
    <w:rsid w:val="00172967"/>
    <w:rsid w:val="001863B3"/>
    <w:rsid w:val="0019434C"/>
    <w:rsid w:val="001A1629"/>
    <w:rsid w:val="001B364F"/>
    <w:rsid w:val="001D0253"/>
    <w:rsid w:val="001D5121"/>
    <w:rsid w:val="001E33B4"/>
    <w:rsid w:val="00242F71"/>
    <w:rsid w:val="002C1E3C"/>
    <w:rsid w:val="002C76C1"/>
    <w:rsid w:val="002E169B"/>
    <w:rsid w:val="003251A3"/>
    <w:rsid w:val="00326022"/>
    <w:rsid w:val="00344A84"/>
    <w:rsid w:val="00351268"/>
    <w:rsid w:val="0036033D"/>
    <w:rsid w:val="00364F70"/>
    <w:rsid w:val="003726BA"/>
    <w:rsid w:val="00373578"/>
    <w:rsid w:val="00377FA2"/>
    <w:rsid w:val="00383F00"/>
    <w:rsid w:val="00390CBA"/>
    <w:rsid w:val="003A75D4"/>
    <w:rsid w:val="003A7F0B"/>
    <w:rsid w:val="003B47BB"/>
    <w:rsid w:val="003C1371"/>
    <w:rsid w:val="003E3077"/>
    <w:rsid w:val="003F1435"/>
    <w:rsid w:val="00406211"/>
    <w:rsid w:val="00416659"/>
    <w:rsid w:val="0041745E"/>
    <w:rsid w:val="0045491E"/>
    <w:rsid w:val="00464A58"/>
    <w:rsid w:val="00465A74"/>
    <w:rsid w:val="0047255F"/>
    <w:rsid w:val="004727DE"/>
    <w:rsid w:val="004860BE"/>
    <w:rsid w:val="004B1DA7"/>
    <w:rsid w:val="004B1E12"/>
    <w:rsid w:val="004C0E4A"/>
    <w:rsid w:val="004D4E52"/>
    <w:rsid w:val="004D5851"/>
    <w:rsid w:val="00501E83"/>
    <w:rsid w:val="00535435"/>
    <w:rsid w:val="005472DA"/>
    <w:rsid w:val="00573AFA"/>
    <w:rsid w:val="00581C0B"/>
    <w:rsid w:val="005B6D15"/>
    <w:rsid w:val="005C4A7A"/>
    <w:rsid w:val="005C7B0F"/>
    <w:rsid w:val="005D4296"/>
    <w:rsid w:val="0060523B"/>
    <w:rsid w:val="00612803"/>
    <w:rsid w:val="00655450"/>
    <w:rsid w:val="00683B41"/>
    <w:rsid w:val="006B22C4"/>
    <w:rsid w:val="006B41B8"/>
    <w:rsid w:val="006D645E"/>
    <w:rsid w:val="00710ABC"/>
    <w:rsid w:val="007129A0"/>
    <w:rsid w:val="00732B18"/>
    <w:rsid w:val="00736226"/>
    <w:rsid w:val="00751E2B"/>
    <w:rsid w:val="00756A07"/>
    <w:rsid w:val="00757378"/>
    <w:rsid w:val="007813CE"/>
    <w:rsid w:val="00783197"/>
    <w:rsid w:val="00797F93"/>
    <w:rsid w:val="007C1B17"/>
    <w:rsid w:val="007C59CC"/>
    <w:rsid w:val="008038A3"/>
    <w:rsid w:val="00813C57"/>
    <w:rsid w:val="00825B82"/>
    <w:rsid w:val="00872FA5"/>
    <w:rsid w:val="008A09DE"/>
    <w:rsid w:val="008B5614"/>
    <w:rsid w:val="008C643D"/>
    <w:rsid w:val="008D0EE5"/>
    <w:rsid w:val="008D70B9"/>
    <w:rsid w:val="008E174B"/>
    <w:rsid w:val="008E5A7C"/>
    <w:rsid w:val="008F3A97"/>
    <w:rsid w:val="00900B50"/>
    <w:rsid w:val="00901FFD"/>
    <w:rsid w:val="00920544"/>
    <w:rsid w:val="00924A72"/>
    <w:rsid w:val="00924ECC"/>
    <w:rsid w:val="0095551E"/>
    <w:rsid w:val="00965620"/>
    <w:rsid w:val="009A58FD"/>
    <w:rsid w:val="009B509F"/>
    <w:rsid w:val="009B6FA3"/>
    <w:rsid w:val="009C20DF"/>
    <w:rsid w:val="009C57E4"/>
    <w:rsid w:val="009D1C9B"/>
    <w:rsid w:val="009E4DCC"/>
    <w:rsid w:val="00A212D7"/>
    <w:rsid w:val="00A43FB8"/>
    <w:rsid w:val="00A86079"/>
    <w:rsid w:val="00AB5213"/>
    <w:rsid w:val="00AC2689"/>
    <w:rsid w:val="00AC3D03"/>
    <w:rsid w:val="00AE063A"/>
    <w:rsid w:val="00B00E27"/>
    <w:rsid w:val="00B25AB6"/>
    <w:rsid w:val="00B27189"/>
    <w:rsid w:val="00B32C9A"/>
    <w:rsid w:val="00B40B18"/>
    <w:rsid w:val="00B42927"/>
    <w:rsid w:val="00B462C1"/>
    <w:rsid w:val="00B47D3C"/>
    <w:rsid w:val="00B5190F"/>
    <w:rsid w:val="00B62B3D"/>
    <w:rsid w:val="00B660D6"/>
    <w:rsid w:val="00B66B95"/>
    <w:rsid w:val="00B73ABC"/>
    <w:rsid w:val="00B75FB3"/>
    <w:rsid w:val="00B80D21"/>
    <w:rsid w:val="00B92B33"/>
    <w:rsid w:val="00B958C0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66274"/>
    <w:rsid w:val="00C84674"/>
    <w:rsid w:val="00C96626"/>
    <w:rsid w:val="00C97249"/>
    <w:rsid w:val="00CA044B"/>
    <w:rsid w:val="00CB4CD1"/>
    <w:rsid w:val="00CE10C5"/>
    <w:rsid w:val="00CF2508"/>
    <w:rsid w:val="00D025A7"/>
    <w:rsid w:val="00D05598"/>
    <w:rsid w:val="00D118B0"/>
    <w:rsid w:val="00D17B9A"/>
    <w:rsid w:val="00D609B3"/>
    <w:rsid w:val="00D8738D"/>
    <w:rsid w:val="00D95217"/>
    <w:rsid w:val="00DA01C9"/>
    <w:rsid w:val="00DB30D7"/>
    <w:rsid w:val="00DB312A"/>
    <w:rsid w:val="00DC14A7"/>
    <w:rsid w:val="00DC6902"/>
    <w:rsid w:val="00DF1743"/>
    <w:rsid w:val="00DF4BBC"/>
    <w:rsid w:val="00DF4EEA"/>
    <w:rsid w:val="00DF543D"/>
    <w:rsid w:val="00E013D3"/>
    <w:rsid w:val="00E02F0A"/>
    <w:rsid w:val="00E21D35"/>
    <w:rsid w:val="00E25ECA"/>
    <w:rsid w:val="00E308AE"/>
    <w:rsid w:val="00E312F4"/>
    <w:rsid w:val="00E32D52"/>
    <w:rsid w:val="00E50354"/>
    <w:rsid w:val="00E87751"/>
    <w:rsid w:val="00EB7D6D"/>
    <w:rsid w:val="00EE3A32"/>
    <w:rsid w:val="00F002CD"/>
    <w:rsid w:val="00F00994"/>
    <w:rsid w:val="00F1583E"/>
    <w:rsid w:val="00F15F26"/>
    <w:rsid w:val="00F3221F"/>
    <w:rsid w:val="00F52C51"/>
    <w:rsid w:val="00F63EB6"/>
    <w:rsid w:val="00F67B6F"/>
    <w:rsid w:val="00F74822"/>
    <w:rsid w:val="00F754A6"/>
    <w:rsid w:val="00FB5351"/>
    <w:rsid w:val="00FC3E61"/>
    <w:rsid w:val="00FD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000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DD08DC5C8B46530116ED476175E12D00E8ECD2DBB73B94153CDF07B58C6F6F98CCBF0D18F56A619x0s3G" TargetMode="External"/><Relationship Id="rId18" Type="http://schemas.openxmlformats.org/officeDocument/2006/relationships/hyperlink" Target="mailto:adm-vercharch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-vercharch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D08DC5C8B46530116ED476175E12D00E8ECD2DBB73B94153CDF07B58C6F6F98CCBF0D18F56A61Ex0s5G" TargetMode="External"/><Relationship Id="rId17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-vercharch@yandex.ru" TargetMode="External"/><Relationship Id="rId20" Type="http://schemas.openxmlformats.org/officeDocument/2006/relationships/hyperlink" Target="http://www.adm-verhotu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E8ECD2DBB73B94153CDF07B58C6F6F98CCBF0D18F56A61Fx0sF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D08DC5C8B46530116ED476175E12D00E8ECD2DBB73B94153CDF07B58C6F6F98CCBF0D18F56A618x0s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D08DC5C8B46530116ED476175E12D00E8ECD2DBB73B94153CDF07B58C6F6F98CCBF0D18F56A614x0s4G" TargetMode="External"/><Relationship Id="rId19" Type="http://schemas.openxmlformats.org/officeDocument/2006/relationships/hyperlink" Target="mailto:adm-verchar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E8ECD2DBB73B94153CDF07B58C6F6F98CCBF0D18F56A615x0s0G" TargetMode="External"/><Relationship Id="rId14" Type="http://schemas.openxmlformats.org/officeDocument/2006/relationships/hyperlink" Target="consultantplus://offline/ref=8DD08DC5C8B46530116ED476175E12D00E8ECD2DBB73B94153CDF07B58C6F6F98CCBF0D18F56A619x0sEG" TargetMode="External"/><Relationship Id="rId22" Type="http://schemas.openxmlformats.org/officeDocument/2006/relationships/hyperlink" Target="mailto:adm-verc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2D7B-CA80-4C85-91B3-DACC01C7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29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Pershina-ev</cp:lastModifiedBy>
  <cp:revision>13</cp:revision>
  <cp:lastPrinted>2016-09-28T05:56:00Z</cp:lastPrinted>
  <dcterms:created xsi:type="dcterms:W3CDTF">2016-12-02T12:29:00Z</dcterms:created>
  <dcterms:modified xsi:type="dcterms:W3CDTF">2017-05-02T11:46:00Z</dcterms:modified>
</cp:coreProperties>
</file>